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E9D85" w14:textId="5AB62A5D" w:rsidR="00C87987" w:rsidRPr="000E576F" w:rsidRDefault="0057686A" w:rsidP="00C87987">
      <w:pPr>
        <w:pStyle w:val="berschrift1"/>
        <w:rPr>
          <w:rFonts w:ascii="Arial" w:hAnsi="Arial" w:cs="Arial"/>
        </w:rPr>
      </w:pPr>
      <w:r w:rsidRPr="000E576F">
        <w:rPr>
          <w:rFonts w:ascii="Arial" w:hAnsi="Arial" w:cs="Arial"/>
        </w:rPr>
        <w:t xml:space="preserve">Checkliste Ressortschnittstellen in der Verwaltung </w:t>
      </w:r>
      <w:r w:rsidR="00C87987" w:rsidRPr="000E576F">
        <w:rPr>
          <w:rFonts w:ascii="Arial" w:hAnsi="Arial" w:cs="Arial"/>
          <w:noProof/>
          <w:lang w:eastAsia="de-DE"/>
        </w:rPr>
        <mc:AlternateContent>
          <mc:Choice Requires="wpc">
            <w:drawing>
              <wp:anchor distT="0" distB="0" distL="0" distR="180340" simplePos="0" relativeHeight="251659264" behindDoc="0" locked="0" layoutInCell="1" allowOverlap="1" wp14:anchorId="7AD19AB6" wp14:editId="1BDABE60">
                <wp:simplePos x="0" y="0"/>
                <wp:positionH relativeFrom="column">
                  <wp:posOffset>2540</wp:posOffset>
                </wp:positionH>
                <wp:positionV relativeFrom="paragraph">
                  <wp:posOffset>38213</wp:posOffset>
                </wp:positionV>
                <wp:extent cx="1303200" cy="1296000"/>
                <wp:effectExtent l="0" t="0" r="5080" b="0"/>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1149176935" name="Grafik 1149176935"/>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295400" cy="1295400"/>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44FA9" id="Zeichenbereich 4" o:spid="_x0000_s1026" editas="canvas" style="position:absolute;margin-left:.2pt;margin-top:3pt;width:102.6pt;height:102.05pt;z-index:251659264;mso-wrap-distance-left:0;mso-wrap-distance-right:14.2pt;mso-width-relative:margin;mso-height-relative:margin" coordsize="13030,1295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030;height:12954;visibility:visible;mso-wrap-style:square" filled="t" fillcolor="#f2f2f2 [3052]">
                  <v:fill o:detectmouseclick="t"/>
                  <v:path o:connecttype="none"/>
                </v:shape>
                <v:shape id="Grafik 1149176935" o:spid="_x0000_s1028" type="#_x0000_t75" style="position:absolute;width:1295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">
                  <v:imagedata r:id="rId11" o:title=""/>
                </v:shape>
                <w10:wrap type="square"/>
              </v:group>
            </w:pict>
          </mc:Fallback>
        </mc:AlternateContent>
      </w:r>
    </w:p>
    <w:p w14:paraId="79BDB80D" w14:textId="77777777" w:rsidR="00C87987" w:rsidRPr="000E576F" w:rsidRDefault="00C87987" w:rsidP="00C87987">
      <w:pPr>
        <w:rPr>
          <w:rFonts w:ascii="Arial" w:hAnsi="Arial" w:cs="Arial"/>
        </w:rPr>
      </w:pPr>
    </w:p>
    <w:p w14:paraId="78630500" w14:textId="58C4DCE6" w:rsidR="0057686A" w:rsidRPr="000E576F" w:rsidRDefault="0057686A" w:rsidP="00126D42">
      <w:pPr>
        <w:pStyle w:val="Kursiv"/>
        <w:rPr>
          <w:rFonts w:ascii="Arial" w:hAnsi="Arial" w:cs="Arial"/>
        </w:rPr>
      </w:pPr>
      <w:r w:rsidRPr="000E576F">
        <w:rPr>
          <w:rFonts w:ascii="Arial" w:hAnsi="Arial" w:cs="Arial"/>
        </w:rPr>
        <w:t>Die vorliegende Checkliste gibt Hinweise auf thematische Schnittstellen und Aufgabenbereiche innerhalb der kommunalen Verwaltung mit Bezug zur Quartierssanierung. Sie soll die Projektorganisation erleichtern, dient als Arbeitshilfe zur Zusammenstellung von integrierten Projektteams innerhalb der Kommunalverwaltung und gibt Anregungen für die interne Beteiligung in Quartiersprozessen.</w:t>
      </w:r>
    </w:p>
    <w:p w14:paraId="15FBBBFC" w14:textId="77777777" w:rsidR="00C87987" w:rsidRPr="000E576F" w:rsidRDefault="00C87987" w:rsidP="00C87987">
      <w:pPr>
        <w:rPr>
          <w:rFonts w:ascii="Arial" w:hAnsi="Arial" w:cs="Arial"/>
        </w:rPr>
      </w:pPr>
    </w:p>
    <w:p w14:paraId="7CA1239E" w14:textId="325C584C" w:rsidR="005B6A2A" w:rsidRPr="000E576F" w:rsidRDefault="0057686A" w:rsidP="00C87987">
      <w:pPr>
        <w:rPr>
          <w:rFonts w:ascii="Arial" w:hAnsi="Arial" w:cs="Arial"/>
        </w:rPr>
      </w:pPr>
      <w:r w:rsidRPr="000E576F">
        <w:rPr>
          <w:rFonts w:ascii="Arial" w:hAnsi="Arial" w:cs="Arial"/>
        </w:rPr>
        <w:t>Energetische Quartiersprozesse erfordern als informelle und querschnittsorientierte Planungen eine Projektorganisation, die knappe kommunale Ressourcen und fachübergreifendes inhaltliches Arbeiten gleichermaßen berücksichtigt. Die überwiegende Anzahl der Kommunen in NRW orientiert sich an dem hierarchisch aufgebauten Verwaltungsgliederungsplan der Kommunalen Gemeinschaftsstelle für Verwaltungsmanagement (KGSt), welcher bereits in den 1950er-Jahren entwickelt und schrittweise neueren Entwicklungen angepasst wurde. Während sich die Einteilung für die Wahrnehmung der kommunalen Pflichtaufgaben weitgehend bewährt hat, ist es für integrierte informelle Prozesse sinnvoll, frühzeitig eine ressortübergreifende Zusammenarbeit zu organisieren und insbesondere die Verwaltungsspitze dauerhaft einzubinden. Die folgende Checkliste gibt Hinweise für gemeinsame Themen und Anlässe der verwaltungsinternen Zusammenarbeit.</w:t>
      </w:r>
    </w:p>
    <w:p w14:paraId="1B35BC97" w14:textId="77777777" w:rsidR="0057686A" w:rsidRPr="000E576F" w:rsidRDefault="0057686A" w:rsidP="00C87987">
      <w:pPr>
        <w:rPr>
          <w:rFonts w:ascii="Arial" w:hAnsi="Arial" w:cs="Arial"/>
        </w:rPr>
      </w:pPr>
    </w:p>
    <w:p w14:paraId="004BD96D" w14:textId="77777777" w:rsidR="0057686A" w:rsidRPr="000E576F" w:rsidRDefault="0057686A" w:rsidP="0057686A">
      <w:pPr>
        <w:rPr>
          <w:rFonts w:ascii="Arial" w:hAnsi="Arial" w:cs="Arial"/>
        </w:rPr>
      </w:pPr>
      <w:r w:rsidRPr="000E576F">
        <w:rPr>
          <w:rFonts w:ascii="Arial" w:hAnsi="Arial" w:cs="Arial"/>
        </w:rPr>
        <w:t>Hinweis: Die vorliegende Checkliste kann aufgrund der großen Bandbreite der kommunalen Verwaltungsmodelle und der möglichen Aufgabenbreite nur erste Hinweise geben und muss individuell angepasst werden. Insbesondere ist die Kommunengröße für die interne Organisation entscheidend; bei kleinen Kommunen werden viele Aufgaben auch von den zuständigen Kreisverwaltungen wahrgenommen.</w:t>
      </w:r>
    </w:p>
    <w:p w14:paraId="1A3EA684" w14:textId="77777777" w:rsidR="00916DEB" w:rsidRPr="000E576F" w:rsidRDefault="00916DEB" w:rsidP="0057686A">
      <w:pPr>
        <w:rPr>
          <w:rFonts w:ascii="Arial" w:hAnsi="Arial" w:cs="Arial"/>
        </w:rPr>
      </w:pPr>
    </w:p>
    <w:p w14:paraId="7E578DB7" w14:textId="77777777" w:rsidR="00916DEB" w:rsidRPr="000E576F" w:rsidRDefault="00916DEB" w:rsidP="0057686A">
      <w:pPr>
        <w:rPr>
          <w:rFonts w:ascii="Arial" w:hAnsi="Arial" w:cs="Arial"/>
        </w:rPr>
      </w:pPr>
    </w:p>
    <w:p w14:paraId="415C2CD0" w14:textId="182F52B1" w:rsidR="0057686A" w:rsidRPr="000E576F" w:rsidRDefault="0057686A" w:rsidP="00DF1078">
      <w:pPr>
        <w:pStyle w:val="berschrift2"/>
        <w:rPr>
          <w:rFonts w:ascii="Arial" w:hAnsi="Arial" w:cs="Arial"/>
        </w:rPr>
      </w:pPr>
      <w:r w:rsidRPr="000E576F">
        <w:rPr>
          <w:rFonts w:ascii="Arial" w:hAnsi="Arial" w:cs="Arial"/>
        </w:rPr>
        <w:t>Checkliste Ressortschnittstellen</w:t>
      </w:r>
    </w:p>
    <w:p w14:paraId="1E55BB85" w14:textId="65CB724C" w:rsidR="005B6A2A" w:rsidRPr="000E576F" w:rsidRDefault="005B6A2A" w:rsidP="005B6A2A">
      <w:pPr>
        <w:rPr>
          <w:rFonts w:ascii="Arial" w:hAnsi="Arial" w:cs="Arial"/>
        </w:rPr>
      </w:pPr>
      <w:r w:rsidRPr="000E576F">
        <w:rPr>
          <w:rFonts w:ascii="Arial" w:hAnsi="Arial" w:cs="Arial"/>
          <w:noProof/>
          <w:lang w:eastAsia="de-DE"/>
        </w:rPr>
        <mc:AlternateContent>
          <mc:Choice Requires="wps">
            <w:drawing>
              <wp:anchor distT="0" distB="0" distL="114300" distR="114300" simplePos="0" relativeHeight="251660288" behindDoc="0" locked="0" layoutInCell="1" allowOverlap="1" wp14:anchorId="04574B14" wp14:editId="23E7E707">
                <wp:simplePos x="0" y="0"/>
                <wp:positionH relativeFrom="column">
                  <wp:posOffset>18415</wp:posOffset>
                </wp:positionH>
                <wp:positionV relativeFrom="paragraph">
                  <wp:posOffset>65405</wp:posOffset>
                </wp:positionV>
                <wp:extent cx="2016000" cy="0"/>
                <wp:effectExtent l="0" t="19050" r="41910" b="38100"/>
                <wp:wrapNone/>
                <wp:docPr id="1863841863"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B4EE61" id="Gerader Verbinde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5.15pt" to="160.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" strokecolor="#237586 [3205]" strokeweight="4.5pt">
                <v:stroke joinstyle="miter"/>
              </v:line>
            </w:pict>
          </mc:Fallback>
        </mc:AlternateContent>
      </w:r>
    </w:p>
    <w:p w14:paraId="4B9DC871" w14:textId="77777777" w:rsidR="00AD13FD" w:rsidRPr="000E576F" w:rsidRDefault="00AD13FD" w:rsidP="0057686A">
      <w:pPr>
        <w:pStyle w:val="berschrift3"/>
        <w:rPr>
          <w:rFonts w:ascii="Arial" w:hAnsi="Arial" w:cs="Arial"/>
        </w:rPr>
      </w:pPr>
    </w:p>
    <w:p w14:paraId="0CA4EA58" w14:textId="43165A94" w:rsidR="0057686A" w:rsidRPr="000E576F" w:rsidRDefault="0057686A" w:rsidP="0057686A">
      <w:pPr>
        <w:pStyle w:val="berschrift3"/>
        <w:rPr>
          <w:rFonts w:ascii="Arial" w:hAnsi="Arial" w:cs="Arial"/>
        </w:rPr>
      </w:pPr>
      <w:r w:rsidRPr="000E576F">
        <w:rPr>
          <w:rFonts w:ascii="Arial" w:hAnsi="Arial" w:cs="Arial"/>
        </w:rPr>
        <w:t>Presse- und Öffentlichkeitsarbeit, Stadtmarketing, Stabsstellen</w:t>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6379"/>
        <w:gridCol w:w="2455"/>
      </w:tblGrid>
      <w:tr w:rsidR="005B6A2A" w:rsidRPr="000E576F" w14:paraId="7BF11C0A" w14:textId="77777777" w:rsidTr="000E576F">
        <w:tc>
          <w:tcPr>
            <w:tcW w:w="6379" w:type="dxa"/>
            <w:tcBorders>
              <w:left w:val="single" w:sz="4" w:space="0" w:color="auto"/>
            </w:tcBorders>
          </w:tcPr>
          <w:p w14:paraId="7DBDC9AA" w14:textId="79136CA3" w:rsidR="005B6A2A" w:rsidRPr="00807606" w:rsidRDefault="0057686A" w:rsidP="005B6A2A">
            <w:pPr>
              <w:rPr>
                <w:rFonts w:ascii="Arial" w:hAnsi="Arial" w:cs="Arial"/>
                <w:b/>
                <w:bCs/>
              </w:rPr>
            </w:pPr>
            <w:r w:rsidRPr="00807606">
              <w:rPr>
                <w:rFonts w:ascii="Arial" w:hAnsi="Arial" w:cs="Arial"/>
                <w:b/>
                <w:bCs/>
              </w:rPr>
              <w:t>Organisationseinheiten, Dezernate, Fachbereiche:</w:t>
            </w:r>
          </w:p>
        </w:tc>
        <w:tc>
          <w:tcPr>
            <w:tcW w:w="2455" w:type="dxa"/>
            <w:tcBorders>
              <w:right w:val="single" w:sz="4" w:space="0" w:color="auto"/>
            </w:tcBorders>
            <w:tcMar>
              <w:left w:w="198" w:type="dxa"/>
            </w:tcMar>
          </w:tcPr>
          <w:p w14:paraId="74EE7AFC" w14:textId="77777777" w:rsidR="005B6A2A" w:rsidRPr="00807606" w:rsidRDefault="005B6A2A" w:rsidP="005B6A2A">
            <w:pPr>
              <w:rPr>
                <w:rFonts w:ascii="Arial" w:hAnsi="Arial" w:cs="Arial"/>
                <w:b/>
                <w:bCs/>
              </w:rPr>
            </w:pPr>
            <w:r w:rsidRPr="00807606">
              <w:rPr>
                <w:rFonts w:ascii="Arial" w:hAnsi="Arial" w:cs="Arial"/>
                <w:b/>
                <w:bCs/>
              </w:rPr>
              <w:t>Anmerkung</w:t>
            </w:r>
          </w:p>
        </w:tc>
      </w:tr>
      <w:tr w:rsidR="005B6A2A" w:rsidRPr="000E576F" w14:paraId="75ADCE20" w14:textId="77777777" w:rsidTr="00D47566">
        <w:trPr>
          <w:trHeight w:val="2125"/>
        </w:trPr>
        <w:tc>
          <w:tcPr>
            <w:tcW w:w="6379" w:type="dxa"/>
            <w:tcBorders>
              <w:left w:val="single" w:sz="4" w:space="0" w:color="auto"/>
              <w:bottom w:val="single" w:sz="4" w:space="0" w:color="3BF5E3" w:themeColor="accent1"/>
            </w:tcBorders>
          </w:tcPr>
          <w:p w14:paraId="50846602" w14:textId="3EF17EF4" w:rsidR="0057686A" w:rsidRPr="000E576F" w:rsidRDefault="0057686A" w:rsidP="00DF1078">
            <w:pPr>
              <w:rPr>
                <w:rFonts w:ascii="Arial" w:hAnsi="Arial" w:cs="Arial"/>
              </w:rPr>
            </w:pPr>
            <w:r w:rsidRPr="000E576F">
              <w:rPr>
                <w:rStyle w:val="berschrift4Zchn"/>
                <w:rFonts w:ascii="Arial" w:hAnsi="Arial" w:cs="Arial"/>
              </w:rPr>
              <w:t>Bürgermeisterbüro:</w:t>
            </w:r>
            <w:r w:rsidRPr="000E576F">
              <w:rPr>
                <w:rFonts w:ascii="Arial" w:hAnsi="Arial" w:cs="Arial"/>
              </w:rPr>
              <w:t xml:space="preserve"> Ein kurzer Draht zur Stadtspitze, eine hohe Priorität der Quartierssanierung und eine aktive Rolle des Bürgermeisters/der Bürgermeisterin bei Veranstaltungen können ein wichtiger Erfolgsfaktor für die </w:t>
            </w:r>
            <w:proofErr w:type="spellStart"/>
            <w:r w:rsidRPr="000E576F">
              <w:rPr>
                <w:rFonts w:ascii="Arial" w:hAnsi="Arial" w:cs="Arial"/>
              </w:rPr>
              <w:t>Akteursbeteiligung</w:t>
            </w:r>
            <w:proofErr w:type="spellEnd"/>
            <w:r w:rsidRPr="000E576F">
              <w:rPr>
                <w:rFonts w:ascii="Arial" w:hAnsi="Arial" w:cs="Arial"/>
              </w:rPr>
              <w:t xml:space="preserve"> im Quartier sein.</w:t>
            </w:r>
          </w:p>
          <w:p w14:paraId="024A4B93" w14:textId="3D2AA25B" w:rsidR="0057686A" w:rsidRPr="000E576F" w:rsidRDefault="0057686A" w:rsidP="005E24C8">
            <w:pPr>
              <w:pStyle w:val="Bildunterschrift"/>
              <w:rPr>
                <w:rFonts w:ascii="Arial" w:hAnsi="Arial" w:cs="Arial"/>
              </w:rPr>
            </w:pPr>
            <w:r w:rsidRPr="000E576F">
              <w:rPr>
                <w:rFonts w:ascii="Arial" w:hAnsi="Arial" w:cs="Arial"/>
              </w:rPr>
              <w:t xml:space="preserve">Zeitpunkt der Einbindung: Bereits zu Beginn des Prozesses, laufend durch Information über Meilensteine und </w:t>
            </w:r>
            <w:r w:rsidR="00B03C20" w:rsidRPr="000E576F">
              <w:rPr>
                <w:rFonts w:ascii="Arial" w:hAnsi="Arial" w:cs="Arial"/>
              </w:rPr>
              <w:t>Veranstaltungen</w:t>
            </w:r>
            <w:r w:rsidRPr="000E576F">
              <w:rPr>
                <w:rFonts w:ascii="Arial" w:hAnsi="Arial" w:cs="Arial"/>
              </w:rPr>
              <w:t>, aktive Rolle bei Bürgerveranstaltungen im Quartier</w:t>
            </w:r>
            <w:r w:rsidR="006F166D">
              <w:rPr>
                <w:rFonts w:ascii="Arial" w:hAnsi="Arial" w:cs="Arial"/>
              </w:rPr>
              <w:t>.</w:t>
            </w:r>
          </w:p>
          <w:p w14:paraId="69C79D5B" w14:textId="17A80EA3" w:rsidR="005B6A2A" w:rsidRPr="000E576F" w:rsidRDefault="005B6A2A" w:rsidP="005E24C8">
            <w:pPr>
              <w:pStyle w:val="Bildunterschrift"/>
              <w:rPr>
                <w:rFonts w:ascii="Arial" w:hAnsi="Arial" w:cs="Arial"/>
              </w:rPr>
            </w:pPr>
          </w:p>
        </w:tc>
        <w:tc>
          <w:tcPr>
            <w:tcW w:w="2455" w:type="dxa"/>
            <w:tcBorders>
              <w:bottom w:val="single" w:sz="4" w:space="0" w:color="3BF5E3" w:themeColor="accent1"/>
              <w:right w:val="single" w:sz="4" w:space="0" w:color="auto"/>
            </w:tcBorders>
            <w:tcMar>
              <w:left w:w="198" w:type="dxa"/>
            </w:tcMar>
          </w:tcPr>
          <w:p w14:paraId="29EC9F73" w14:textId="77777777" w:rsidR="005B6A2A" w:rsidRPr="000E576F" w:rsidRDefault="005B6A2A" w:rsidP="005B6A2A">
            <w:pPr>
              <w:rPr>
                <w:rFonts w:ascii="Arial" w:hAnsi="Arial" w:cs="Arial"/>
              </w:rPr>
            </w:pPr>
          </w:p>
        </w:tc>
      </w:tr>
      <w:tr w:rsidR="00D47566" w:rsidRPr="000E576F" w14:paraId="3746C2C5" w14:textId="77777777" w:rsidTr="00D47566">
        <w:trPr>
          <w:trHeight w:val="2909"/>
        </w:trPr>
        <w:tc>
          <w:tcPr>
            <w:tcW w:w="6379" w:type="dxa"/>
            <w:tcBorders>
              <w:top w:val="single" w:sz="4" w:space="0" w:color="3BF5E3" w:themeColor="accent1"/>
              <w:left w:val="single" w:sz="4" w:space="0" w:color="auto"/>
              <w:bottom w:val="single" w:sz="4" w:space="0" w:color="3BF5E3" w:themeColor="accent1"/>
            </w:tcBorders>
          </w:tcPr>
          <w:p w14:paraId="2699AE7D" w14:textId="77777777" w:rsidR="00D47566" w:rsidRPr="000E576F" w:rsidRDefault="00D47566" w:rsidP="005E24C8">
            <w:pPr>
              <w:rPr>
                <w:rFonts w:ascii="Arial" w:hAnsi="Arial" w:cs="Arial"/>
              </w:rPr>
            </w:pPr>
            <w:r w:rsidRPr="000E576F">
              <w:rPr>
                <w:rStyle w:val="berschrift4Zchn"/>
                <w:rFonts w:ascii="Arial" w:hAnsi="Arial" w:cs="Arial"/>
              </w:rPr>
              <w:lastRenderedPageBreak/>
              <w:t>Pressestelle:</w:t>
            </w:r>
            <w:r w:rsidRPr="000E576F">
              <w:rPr>
                <w:rFonts w:ascii="Arial" w:hAnsi="Arial" w:cs="Arial"/>
              </w:rPr>
              <w:t xml:space="preserve"> Die Vertretung der kommunalen Pressestelle sollten möglichst bereits zum Auftakt der Konzeptentwicklung eingebunden werden, um ihre Expertise für eine schlagkräftige Öffentlichkeitsarbeit und die diesbezüglichen kommunalen Möglichkeiten einzubringen. Insbesondere empfiehlt es sich, die Agierende in die Erarbeitung einer Medienstrategie für die Quartierssanierung einzubinden. Darüber hinaus ist ein kurzer Draht des Projektteams Quartier in der Umsetzungsphase hilfreich. </w:t>
            </w:r>
          </w:p>
          <w:p w14:paraId="70C7B3B8" w14:textId="77777777" w:rsidR="00D47566" w:rsidRPr="000E576F" w:rsidRDefault="00D47566" w:rsidP="00F43EA3">
            <w:pPr>
              <w:rPr>
                <w:rFonts w:ascii="Arial" w:hAnsi="Arial" w:cs="Arial"/>
                <w:sz w:val="16"/>
                <w:szCs w:val="16"/>
              </w:rPr>
            </w:pPr>
            <w:r w:rsidRPr="000E576F">
              <w:rPr>
                <w:rFonts w:ascii="Arial" w:hAnsi="Arial" w:cs="Arial"/>
                <w:sz w:val="16"/>
                <w:szCs w:val="16"/>
              </w:rPr>
              <w:t xml:space="preserve">Zeitpunkt der Einbindung: Anlassbezogen während der </w:t>
            </w:r>
          </w:p>
          <w:p w14:paraId="38469088" w14:textId="77777777" w:rsidR="00D47566" w:rsidRPr="000E576F" w:rsidRDefault="00D47566" w:rsidP="00F43EA3">
            <w:pPr>
              <w:rPr>
                <w:rFonts w:ascii="Arial" w:hAnsi="Arial" w:cs="Arial"/>
                <w:sz w:val="16"/>
                <w:szCs w:val="16"/>
              </w:rPr>
            </w:pPr>
            <w:r w:rsidRPr="000E576F">
              <w:rPr>
                <w:rFonts w:ascii="Arial" w:hAnsi="Arial" w:cs="Arial"/>
                <w:sz w:val="16"/>
                <w:szCs w:val="16"/>
              </w:rPr>
              <w:t>Konzeptentwicklung und Umsetzung.</w:t>
            </w:r>
          </w:p>
          <w:p w14:paraId="326BCEC9" w14:textId="33FA6D0C" w:rsidR="00D47566" w:rsidRPr="000E576F" w:rsidRDefault="00D47566" w:rsidP="005E24C8">
            <w:pPr>
              <w:pStyle w:val="Bildunterschrift"/>
              <w:rPr>
                <w:rStyle w:val="berschrift4Zchn"/>
                <w:rFonts w:ascii="Arial" w:hAnsi="Arial" w:cs="Arial"/>
              </w:rPr>
            </w:pPr>
          </w:p>
        </w:tc>
        <w:tc>
          <w:tcPr>
            <w:tcW w:w="2455" w:type="dxa"/>
            <w:tcBorders>
              <w:top w:val="single" w:sz="4" w:space="0" w:color="3BF5E3" w:themeColor="accent1"/>
              <w:bottom w:val="single" w:sz="4" w:space="0" w:color="3BF5E3" w:themeColor="accent1"/>
              <w:right w:val="single" w:sz="4" w:space="0" w:color="auto"/>
            </w:tcBorders>
            <w:tcMar>
              <w:left w:w="198" w:type="dxa"/>
            </w:tcMar>
          </w:tcPr>
          <w:p w14:paraId="6CE8BA7A" w14:textId="77777777" w:rsidR="00D47566" w:rsidRPr="000E576F" w:rsidRDefault="00D47566" w:rsidP="005B6A2A">
            <w:pPr>
              <w:rPr>
                <w:rFonts w:ascii="Arial" w:hAnsi="Arial" w:cs="Arial"/>
              </w:rPr>
            </w:pPr>
          </w:p>
        </w:tc>
      </w:tr>
      <w:tr w:rsidR="00D47566" w:rsidRPr="000E576F" w14:paraId="0E78B5FB" w14:textId="77777777" w:rsidTr="00D47566">
        <w:trPr>
          <w:trHeight w:val="2723"/>
        </w:trPr>
        <w:tc>
          <w:tcPr>
            <w:tcW w:w="6379" w:type="dxa"/>
            <w:tcBorders>
              <w:top w:val="single" w:sz="4" w:space="0" w:color="3BF5E3" w:themeColor="accent1"/>
              <w:left w:val="single" w:sz="4" w:space="0" w:color="auto"/>
            </w:tcBorders>
          </w:tcPr>
          <w:p w14:paraId="7C6BF2C4" w14:textId="2395A831" w:rsidR="00D47566" w:rsidRPr="000E576F" w:rsidRDefault="00D47566" w:rsidP="00F43EA3">
            <w:pPr>
              <w:rPr>
                <w:rFonts w:ascii="Arial" w:hAnsi="Arial" w:cs="Arial"/>
              </w:rPr>
            </w:pPr>
            <w:r w:rsidRPr="000E576F">
              <w:rPr>
                <w:rStyle w:val="berschrift4Zchn"/>
                <w:rFonts w:ascii="Arial" w:hAnsi="Arial" w:cs="Arial"/>
              </w:rPr>
              <w:t>Stadtmarketing:</w:t>
            </w:r>
            <w:r w:rsidRPr="000E576F">
              <w:rPr>
                <w:rFonts w:ascii="Arial" w:hAnsi="Arial" w:cs="Arial"/>
              </w:rPr>
              <w:t xml:space="preserve"> Agierende des Stadtmarketings sollten in die Planung und Durchführung von Kampagnen aktiv eingebunden werden. Sie stellen sicher, dass sich der mediale Auftritt der Quartierssanierung am „Corporate</w:t>
            </w:r>
            <w:r w:rsidR="00C81B78">
              <w:rPr>
                <w:rFonts w:ascii="Arial" w:hAnsi="Arial" w:cs="Arial"/>
              </w:rPr>
              <w:t xml:space="preserve"> Design“ der Kommune orientiert</w:t>
            </w:r>
            <w:bookmarkStart w:id="0" w:name="_GoBack"/>
            <w:bookmarkEnd w:id="0"/>
            <w:r w:rsidRPr="000E576F">
              <w:rPr>
                <w:rFonts w:ascii="Arial" w:hAnsi="Arial" w:cs="Arial"/>
              </w:rPr>
              <w:t xml:space="preserve"> und können über Synergieeffekte und mediale Möglichkeiten der Kommunikation (z.B. kommunale Printmedien, öffentliche Ausstellungsflächen) informieren.</w:t>
            </w:r>
          </w:p>
          <w:p w14:paraId="544D491B" w14:textId="77777777" w:rsidR="00D47566" w:rsidRPr="000E576F" w:rsidRDefault="00D47566" w:rsidP="005E24C8">
            <w:pPr>
              <w:pStyle w:val="Bildunterschrift"/>
              <w:rPr>
                <w:rFonts w:ascii="Arial" w:hAnsi="Arial" w:cs="Arial"/>
              </w:rPr>
            </w:pPr>
            <w:r w:rsidRPr="000E576F">
              <w:rPr>
                <w:rFonts w:ascii="Arial" w:hAnsi="Arial" w:cs="Arial"/>
              </w:rPr>
              <w:t xml:space="preserve">Zeitpunkt der Einbindung: Anlassbezogen während der </w:t>
            </w:r>
          </w:p>
          <w:p w14:paraId="5081C5A5" w14:textId="77777777" w:rsidR="00D47566" w:rsidRPr="000E576F" w:rsidRDefault="00D47566" w:rsidP="005E24C8">
            <w:pPr>
              <w:pStyle w:val="Bildunterschrift"/>
              <w:rPr>
                <w:rStyle w:val="berschrift4Zchn"/>
                <w:rFonts w:ascii="Arial" w:hAnsi="Arial" w:cs="Arial"/>
              </w:rPr>
            </w:pPr>
            <w:r w:rsidRPr="000E576F">
              <w:rPr>
                <w:rFonts w:ascii="Arial" w:hAnsi="Arial" w:cs="Arial"/>
              </w:rPr>
              <w:t>Konzeptentwicklung und Umsetzung.</w:t>
            </w:r>
          </w:p>
        </w:tc>
        <w:tc>
          <w:tcPr>
            <w:tcW w:w="2455" w:type="dxa"/>
            <w:tcBorders>
              <w:top w:val="single" w:sz="4" w:space="0" w:color="3BF5E3" w:themeColor="accent1"/>
              <w:right w:val="single" w:sz="4" w:space="0" w:color="auto"/>
            </w:tcBorders>
            <w:tcMar>
              <w:left w:w="198" w:type="dxa"/>
            </w:tcMar>
          </w:tcPr>
          <w:p w14:paraId="1D883C29" w14:textId="77777777" w:rsidR="00D47566" w:rsidRPr="000E576F" w:rsidRDefault="00D47566" w:rsidP="005B6A2A">
            <w:pPr>
              <w:rPr>
                <w:rFonts w:ascii="Arial" w:hAnsi="Arial" w:cs="Arial"/>
              </w:rPr>
            </w:pPr>
          </w:p>
        </w:tc>
      </w:tr>
      <w:tr w:rsidR="0057686A" w:rsidRPr="000E576F" w14:paraId="54EC2C07" w14:textId="77777777" w:rsidTr="000E576F">
        <w:tc>
          <w:tcPr>
            <w:tcW w:w="6379" w:type="dxa"/>
            <w:tcBorders>
              <w:left w:val="single" w:sz="4" w:space="0" w:color="auto"/>
            </w:tcBorders>
          </w:tcPr>
          <w:p w14:paraId="48259B88" w14:textId="48B0CB2C" w:rsidR="0057686A" w:rsidRPr="000E576F" w:rsidRDefault="0057686A" w:rsidP="005E24C8">
            <w:pPr>
              <w:pStyle w:val="Listenabsatzboldgrn"/>
              <w:numPr>
                <w:ilvl w:val="0"/>
                <w:numId w:val="0"/>
              </w:numPr>
              <w:rPr>
                <w:rFonts w:ascii="Arial" w:hAnsi="Arial" w:cs="Arial"/>
              </w:rPr>
            </w:pPr>
            <w:r w:rsidRPr="000E576F">
              <w:rPr>
                <w:rStyle w:val="berschrift4Zchn"/>
                <w:rFonts w:ascii="Arial" w:hAnsi="Arial" w:cs="Arial"/>
              </w:rPr>
              <w:t>Stadtplanung und Stadtentwicklung:</w:t>
            </w:r>
            <w:r w:rsidRPr="000E576F">
              <w:rPr>
                <w:rFonts w:ascii="Arial" w:hAnsi="Arial" w:cs="Arial"/>
              </w:rPr>
              <w:t xml:space="preserve"> Wenn die Abteilungen der Stadtplanung und Stadtentwicklung nicht bereits auch Initiator</w:t>
            </w:r>
            <w:r w:rsidR="00A842A2" w:rsidRPr="000E576F">
              <w:rPr>
                <w:rFonts w:ascii="Arial" w:hAnsi="Arial" w:cs="Arial"/>
              </w:rPr>
              <w:t>en</w:t>
            </w:r>
            <w:r w:rsidRPr="000E576F">
              <w:rPr>
                <w:rFonts w:ascii="Arial" w:hAnsi="Arial" w:cs="Arial"/>
              </w:rPr>
              <w:t xml:space="preserve"> der energetischen Quartiersentwicklung sind, sollten sie dem Projektteam bereits zu Beginn angehören, da die Stadt- und Quartiersentwicklung zu ihren originären Kernaufgaben gehört. Wenn die Initiative zur Quartiersentwicklung vom Fachbereich Umwelt bzw. der Klimaschutzstelle ausgeht, sollten frühzeitig gemeinsame Schnittstellen, Ziele und ggf. Zielkonflikte identifiziert werden.</w:t>
            </w:r>
          </w:p>
          <w:p w14:paraId="2AF3F4E4" w14:textId="5749E010" w:rsidR="0057686A" w:rsidRPr="000E576F" w:rsidRDefault="0057686A" w:rsidP="005E24C8">
            <w:pPr>
              <w:pStyle w:val="Bildunterschrift"/>
              <w:rPr>
                <w:rStyle w:val="berschrift4Zchn"/>
                <w:rFonts w:ascii="Arial" w:hAnsi="Arial" w:cs="Arial"/>
              </w:rPr>
            </w:pPr>
            <w:r w:rsidRPr="000E576F">
              <w:rPr>
                <w:rFonts w:ascii="Arial" w:hAnsi="Arial" w:cs="Arial"/>
              </w:rPr>
              <w:t xml:space="preserve">Zeitpunkt der Einbindung: Frühzeitig noch vor der </w:t>
            </w:r>
            <w:r w:rsidRPr="000E576F">
              <w:rPr>
                <w:rFonts w:ascii="Arial" w:hAnsi="Arial" w:cs="Arial"/>
              </w:rPr>
              <w:br/>
              <w:t>Quartiersauswahl.</w:t>
            </w:r>
          </w:p>
        </w:tc>
        <w:tc>
          <w:tcPr>
            <w:tcW w:w="2455" w:type="dxa"/>
            <w:tcBorders>
              <w:right w:val="single" w:sz="4" w:space="0" w:color="auto"/>
            </w:tcBorders>
            <w:tcMar>
              <w:left w:w="198" w:type="dxa"/>
            </w:tcMar>
          </w:tcPr>
          <w:p w14:paraId="6C069E1A" w14:textId="77777777" w:rsidR="0057686A" w:rsidRPr="000E576F" w:rsidRDefault="0057686A" w:rsidP="005B6A2A">
            <w:pPr>
              <w:rPr>
                <w:rFonts w:ascii="Arial" w:hAnsi="Arial" w:cs="Arial"/>
              </w:rPr>
            </w:pPr>
          </w:p>
        </w:tc>
      </w:tr>
    </w:tbl>
    <w:p w14:paraId="08D4F1AD" w14:textId="77777777" w:rsidR="00746E90" w:rsidRPr="000E576F" w:rsidRDefault="00746E90">
      <w:pPr>
        <w:rPr>
          <w:rFonts w:ascii="Arial" w:hAnsi="Arial" w:cs="Arial"/>
        </w:rPr>
      </w:pPr>
    </w:p>
    <w:p w14:paraId="3B9D2E03" w14:textId="5F45838F" w:rsidR="0057686A" w:rsidRPr="000E576F" w:rsidRDefault="00746E90">
      <w:pPr>
        <w:rPr>
          <w:rFonts w:ascii="Arial" w:hAnsi="Arial" w:cs="Arial"/>
        </w:rPr>
      </w:pPr>
      <w:r w:rsidRPr="000E576F">
        <w:rPr>
          <w:rFonts w:ascii="Arial" w:hAnsi="Arial" w:cs="Arial"/>
          <w:noProof/>
          <w:lang w:eastAsia="de-DE"/>
        </w:rPr>
        <mc:AlternateContent>
          <mc:Choice Requires="wps">
            <w:drawing>
              <wp:anchor distT="0" distB="0" distL="114300" distR="114300" simplePos="0" relativeHeight="251662336" behindDoc="0" locked="0" layoutInCell="1" allowOverlap="1" wp14:anchorId="7E71F292" wp14:editId="5D1A9515">
                <wp:simplePos x="0" y="0"/>
                <wp:positionH relativeFrom="column">
                  <wp:posOffset>0</wp:posOffset>
                </wp:positionH>
                <wp:positionV relativeFrom="paragraph">
                  <wp:posOffset>112835</wp:posOffset>
                </wp:positionV>
                <wp:extent cx="2016000" cy="0"/>
                <wp:effectExtent l="0" t="19050" r="41910" b="38100"/>
                <wp:wrapNone/>
                <wp:docPr id="1538900636"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538CCA" id="Gerader Verbinde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15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" strokecolor="#237586 [3205]" strokeweight="4.5pt">
                <v:stroke joinstyle="miter"/>
              </v:line>
            </w:pict>
          </mc:Fallback>
        </mc:AlternateContent>
      </w:r>
    </w:p>
    <w:p w14:paraId="16B3936F" w14:textId="77777777" w:rsidR="00F06F32" w:rsidRPr="000E576F" w:rsidRDefault="00F06F32" w:rsidP="00F06F32">
      <w:pPr>
        <w:pStyle w:val="berschrift3"/>
        <w:rPr>
          <w:rFonts w:ascii="Arial" w:hAnsi="Arial" w:cs="Arial"/>
        </w:rPr>
      </w:pPr>
      <w:r w:rsidRPr="000E576F">
        <w:rPr>
          <w:rFonts w:ascii="Arial" w:hAnsi="Arial" w:cs="Arial"/>
        </w:rPr>
        <w:t>Planen und Bauen</w:t>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6379"/>
        <w:gridCol w:w="2455"/>
      </w:tblGrid>
      <w:tr w:rsidR="00F06F32" w:rsidRPr="000E576F" w14:paraId="5C2A8B52" w14:textId="77777777" w:rsidTr="000E576F">
        <w:tc>
          <w:tcPr>
            <w:tcW w:w="6379" w:type="dxa"/>
            <w:tcBorders>
              <w:left w:val="single" w:sz="4" w:space="0" w:color="auto"/>
            </w:tcBorders>
          </w:tcPr>
          <w:p w14:paraId="1166533F" w14:textId="608AAA49" w:rsidR="00F06F32" w:rsidRPr="00807606" w:rsidRDefault="00F06F32" w:rsidP="00F06F32">
            <w:pPr>
              <w:pStyle w:val="Listenabsatzboldgrn"/>
              <w:numPr>
                <w:ilvl w:val="0"/>
                <w:numId w:val="0"/>
              </w:numPr>
              <w:ind w:left="198" w:hanging="198"/>
              <w:rPr>
                <w:rFonts w:ascii="Arial" w:hAnsi="Arial" w:cs="Arial"/>
                <w:b/>
                <w:bCs/>
              </w:rPr>
            </w:pPr>
            <w:r w:rsidRPr="00807606">
              <w:rPr>
                <w:rFonts w:ascii="Arial" w:hAnsi="Arial" w:cs="Arial"/>
                <w:b/>
                <w:bCs/>
              </w:rPr>
              <w:t>Organisationseinheiten, Dezernate, Fachbereiche:</w:t>
            </w:r>
          </w:p>
        </w:tc>
        <w:tc>
          <w:tcPr>
            <w:tcW w:w="2455" w:type="dxa"/>
            <w:tcBorders>
              <w:right w:val="single" w:sz="4" w:space="0" w:color="auto"/>
            </w:tcBorders>
            <w:tcMar>
              <w:left w:w="198" w:type="dxa"/>
            </w:tcMar>
          </w:tcPr>
          <w:p w14:paraId="1D944512" w14:textId="5A144708" w:rsidR="00F06F32" w:rsidRPr="00807606" w:rsidRDefault="00F06F32" w:rsidP="005B6A2A">
            <w:pPr>
              <w:rPr>
                <w:rFonts w:ascii="Arial" w:hAnsi="Arial" w:cs="Arial"/>
                <w:b/>
                <w:bCs/>
              </w:rPr>
            </w:pPr>
            <w:r w:rsidRPr="00807606">
              <w:rPr>
                <w:rFonts w:ascii="Arial" w:hAnsi="Arial" w:cs="Arial"/>
                <w:b/>
                <w:bCs/>
              </w:rPr>
              <w:t>Anmerkung</w:t>
            </w:r>
          </w:p>
        </w:tc>
      </w:tr>
      <w:tr w:rsidR="0057686A" w:rsidRPr="000E576F" w14:paraId="64EB2E7F" w14:textId="77777777" w:rsidTr="00D47566">
        <w:trPr>
          <w:trHeight w:val="2025"/>
        </w:trPr>
        <w:tc>
          <w:tcPr>
            <w:tcW w:w="6379" w:type="dxa"/>
            <w:tcBorders>
              <w:left w:val="single" w:sz="4" w:space="0" w:color="auto"/>
              <w:bottom w:val="single" w:sz="4" w:space="0" w:color="3BF5E3" w:themeColor="accent1"/>
            </w:tcBorders>
          </w:tcPr>
          <w:p w14:paraId="6FDBBBAF" w14:textId="6EE30C53" w:rsidR="00F06F32" w:rsidRPr="000E576F" w:rsidRDefault="00F06F32" w:rsidP="005E24C8">
            <w:pPr>
              <w:pStyle w:val="Listenabsatzboldgrn"/>
              <w:numPr>
                <w:ilvl w:val="0"/>
                <w:numId w:val="0"/>
              </w:numPr>
              <w:rPr>
                <w:rFonts w:ascii="Arial" w:hAnsi="Arial" w:cs="Arial"/>
              </w:rPr>
            </w:pPr>
            <w:r w:rsidRPr="000E576F">
              <w:rPr>
                <w:rFonts w:ascii="Arial" w:hAnsi="Arial" w:cs="Arial"/>
                <w:b/>
                <w:bCs/>
                <w:color w:val="237586" w:themeColor="accent2"/>
              </w:rPr>
              <w:t>Stadtgrün, Freiraumplanung:</w:t>
            </w:r>
            <w:r w:rsidRPr="000E576F">
              <w:rPr>
                <w:rFonts w:ascii="Arial" w:hAnsi="Arial" w:cs="Arial"/>
                <w:color w:val="237586" w:themeColor="accent2"/>
              </w:rPr>
              <w:t xml:space="preserve"> </w:t>
            </w:r>
            <w:r w:rsidRPr="000E576F">
              <w:rPr>
                <w:rFonts w:ascii="Arial" w:hAnsi="Arial" w:cs="Arial"/>
              </w:rPr>
              <w:t xml:space="preserve">Im Sinne einer integrierten Quartiersbetrachtung kommt dem Wohnumfeld und öffentlichen Grün eine große Relevanz zu, insbesondere da die Kommune hier ein großes Handlungspotenzial für sichtbare Veränderungen im Quartier hat. Die </w:t>
            </w:r>
            <w:r w:rsidR="00E0220F" w:rsidRPr="000E576F">
              <w:rPr>
                <w:rFonts w:ascii="Arial" w:hAnsi="Arial" w:cs="Arial"/>
              </w:rPr>
              <w:t>Akteurinnen und Akteure</w:t>
            </w:r>
            <w:r w:rsidRPr="000E576F">
              <w:rPr>
                <w:rFonts w:ascii="Arial" w:hAnsi="Arial" w:cs="Arial"/>
              </w:rPr>
              <w:t xml:space="preserve"> für Stadtgrün sollten daher permanent im Projektteam Quartier vertreten sein. </w:t>
            </w:r>
          </w:p>
          <w:p w14:paraId="2B4CB7DE" w14:textId="1B912F6D" w:rsidR="00F06F32" w:rsidRPr="000E576F" w:rsidRDefault="00F06F32" w:rsidP="005E24C8">
            <w:pPr>
              <w:pStyle w:val="Bildunterschrift"/>
              <w:rPr>
                <w:rFonts w:ascii="Arial" w:hAnsi="Arial" w:cs="Arial"/>
              </w:rPr>
            </w:pPr>
            <w:r w:rsidRPr="000E576F">
              <w:rPr>
                <w:rFonts w:ascii="Arial" w:hAnsi="Arial" w:cs="Arial"/>
              </w:rPr>
              <w:t>Zeitpunkt der Einbindung: Frühzeitig noch vor der Quartiersauswahl, laufend im gesamten Prozess.</w:t>
            </w:r>
          </w:p>
          <w:p w14:paraId="4B28370B" w14:textId="77777777" w:rsidR="0057686A" w:rsidRPr="000E576F" w:rsidRDefault="0057686A" w:rsidP="005E24C8">
            <w:pPr>
              <w:rPr>
                <w:rStyle w:val="berschrift4Zchn"/>
                <w:rFonts w:ascii="Arial" w:hAnsi="Arial" w:cs="Arial"/>
              </w:rPr>
            </w:pPr>
          </w:p>
          <w:p w14:paraId="7E245544" w14:textId="1160F49F" w:rsidR="00F06F32" w:rsidRPr="000E576F" w:rsidRDefault="00F06F32" w:rsidP="005E24C8">
            <w:pPr>
              <w:pStyle w:val="Listenabsatzboldgrn"/>
              <w:numPr>
                <w:ilvl w:val="0"/>
                <w:numId w:val="0"/>
              </w:numPr>
              <w:rPr>
                <w:rFonts w:ascii="Arial" w:hAnsi="Arial" w:cs="Arial"/>
              </w:rPr>
            </w:pPr>
            <w:r w:rsidRPr="000E576F">
              <w:rPr>
                <w:rStyle w:val="berschrift4Zchn"/>
                <w:rFonts w:ascii="Arial" w:hAnsi="Arial" w:cs="Arial"/>
              </w:rPr>
              <w:lastRenderedPageBreak/>
              <w:t>Bauaufsicht, Bauordnung:</w:t>
            </w:r>
            <w:r w:rsidRPr="000E576F">
              <w:rPr>
                <w:rFonts w:ascii="Arial" w:hAnsi="Arial" w:cs="Arial"/>
                <w:iCs/>
                <w:color w:val="00B0F0"/>
              </w:rPr>
              <w:t xml:space="preserve"> </w:t>
            </w:r>
            <w:r w:rsidRPr="000E576F">
              <w:rPr>
                <w:rFonts w:ascii="Arial" w:hAnsi="Arial" w:cs="Arial"/>
              </w:rPr>
              <w:t>Diese Akteur</w:t>
            </w:r>
            <w:r w:rsidR="00E0220F" w:rsidRPr="000E576F">
              <w:rPr>
                <w:rFonts w:ascii="Arial" w:hAnsi="Arial" w:cs="Arial"/>
              </w:rPr>
              <w:t>innen und Akteure</w:t>
            </w:r>
            <w:r w:rsidRPr="000E576F">
              <w:rPr>
                <w:rFonts w:ascii="Arial" w:hAnsi="Arial" w:cs="Arial"/>
              </w:rPr>
              <w:t xml:space="preserve"> müssen je nach Aufgabenstellung überwiegend im Rahmen der Projektumsetzung eingebunden werden, wenn das jeweilige Projekt dies erfordert. Weitere Schnittstellen siehe nächster Punkt Denkmalpflege.</w:t>
            </w:r>
          </w:p>
          <w:p w14:paraId="60D47CEE" w14:textId="2BD52B5C" w:rsidR="00F06F32" w:rsidRPr="000E576F" w:rsidRDefault="00F06F32" w:rsidP="005E24C8">
            <w:pPr>
              <w:pStyle w:val="Bildunterschrift"/>
              <w:rPr>
                <w:rFonts w:ascii="Arial" w:hAnsi="Arial" w:cs="Arial"/>
              </w:rPr>
            </w:pPr>
            <w:r w:rsidRPr="000E576F">
              <w:rPr>
                <w:rFonts w:ascii="Arial" w:hAnsi="Arial" w:cs="Arial"/>
              </w:rPr>
              <w:t>Zeitpunkt der Einbindung: Überwiegend während der Umsetzung des Konzepts, ggf. anlassbezogen während der Konzeptentwicklung.</w:t>
            </w:r>
          </w:p>
          <w:p w14:paraId="428E7289" w14:textId="77777777" w:rsidR="00F06F32" w:rsidRPr="000E576F" w:rsidRDefault="00F06F32" w:rsidP="00F06F32">
            <w:pPr>
              <w:rPr>
                <w:rStyle w:val="berschrift4Zchn"/>
                <w:rFonts w:ascii="Arial" w:hAnsi="Arial" w:cs="Arial"/>
              </w:rPr>
            </w:pPr>
          </w:p>
        </w:tc>
        <w:tc>
          <w:tcPr>
            <w:tcW w:w="2455" w:type="dxa"/>
            <w:tcBorders>
              <w:bottom w:val="single" w:sz="4" w:space="0" w:color="3BF5E3" w:themeColor="accent1"/>
              <w:right w:val="single" w:sz="4" w:space="0" w:color="auto"/>
            </w:tcBorders>
            <w:tcMar>
              <w:left w:w="198" w:type="dxa"/>
            </w:tcMar>
          </w:tcPr>
          <w:p w14:paraId="6DCCCD41" w14:textId="77777777" w:rsidR="0057686A" w:rsidRPr="000E576F" w:rsidRDefault="0057686A" w:rsidP="005B6A2A">
            <w:pPr>
              <w:rPr>
                <w:rFonts w:ascii="Arial" w:hAnsi="Arial" w:cs="Arial"/>
              </w:rPr>
            </w:pPr>
          </w:p>
        </w:tc>
      </w:tr>
      <w:tr w:rsidR="00D47566" w:rsidRPr="000E576F" w14:paraId="5A23C128" w14:textId="77777777" w:rsidTr="00D47566">
        <w:trPr>
          <w:trHeight w:val="2453"/>
        </w:trPr>
        <w:tc>
          <w:tcPr>
            <w:tcW w:w="6379" w:type="dxa"/>
            <w:tcBorders>
              <w:top w:val="single" w:sz="4" w:space="0" w:color="3BF5E3" w:themeColor="accent1"/>
              <w:left w:val="single" w:sz="4" w:space="0" w:color="auto"/>
              <w:bottom w:val="single" w:sz="4" w:space="0" w:color="3BF5E3" w:themeColor="accent1"/>
            </w:tcBorders>
          </w:tcPr>
          <w:p w14:paraId="6A6D2E55" w14:textId="77777777" w:rsidR="00D47566" w:rsidRPr="000E576F" w:rsidRDefault="00D47566" w:rsidP="005E24C8">
            <w:pPr>
              <w:pStyle w:val="Listenabsatzboldgrn"/>
              <w:numPr>
                <w:ilvl w:val="0"/>
                <w:numId w:val="0"/>
              </w:numPr>
              <w:rPr>
                <w:rFonts w:ascii="Arial" w:hAnsi="Arial" w:cs="Arial"/>
                <w:color w:val="808080" w:themeColor="background1" w:themeShade="80"/>
                <w:sz w:val="18"/>
                <w:szCs w:val="18"/>
              </w:rPr>
            </w:pPr>
            <w:r w:rsidRPr="000E576F">
              <w:rPr>
                <w:rStyle w:val="berschrift4Zchn"/>
                <w:rFonts w:ascii="Arial" w:hAnsi="Arial" w:cs="Arial"/>
              </w:rPr>
              <w:t>Denkmalschutz und -pflege:</w:t>
            </w:r>
            <w:r w:rsidRPr="000E576F">
              <w:rPr>
                <w:rFonts w:ascii="Arial" w:hAnsi="Arial" w:cs="Arial"/>
              </w:rPr>
              <w:t xml:space="preserve"> Die Aufgaben des Denkmalschutzes werden im Allgemeinen von der unteren Denkmalbehörde wahrgenommen. Diese sollte je nach Schutzstatus des Gebäudebestands im Quartier zwingend eingebunden werden und ggf. auch dauerhaft im Projektteam Quartier vertreten sein.</w:t>
            </w:r>
          </w:p>
          <w:p w14:paraId="799767B0" w14:textId="77777777" w:rsidR="00D47566" w:rsidRPr="000E576F" w:rsidRDefault="00D47566" w:rsidP="005E24C8">
            <w:pPr>
              <w:pStyle w:val="Bildunterschrift"/>
              <w:rPr>
                <w:rFonts w:ascii="Arial" w:hAnsi="Arial" w:cs="Arial"/>
              </w:rPr>
            </w:pPr>
            <w:r w:rsidRPr="000E576F">
              <w:rPr>
                <w:rFonts w:ascii="Arial" w:hAnsi="Arial" w:cs="Arial"/>
              </w:rPr>
              <w:t>Zeitpunkt der Einbindung: Je nach baukulturellem Charakter des Quartiers frühzeitig noch vor der Quartiersauswahl und dauerhaft während der Konzeptentwicklung und -umsetzung.</w:t>
            </w:r>
          </w:p>
          <w:p w14:paraId="5426D73C" w14:textId="77777777" w:rsidR="00D47566" w:rsidRPr="000E576F" w:rsidRDefault="00D47566" w:rsidP="00F06F32">
            <w:pPr>
              <w:rPr>
                <w:rFonts w:ascii="Arial" w:hAnsi="Arial" w:cs="Arial"/>
                <w:b/>
                <w:bCs/>
                <w:color w:val="237586" w:themeColor="accent2"/>
              </w:rPr>
            </w:pPr>
          </w:p>
        </w:tc>
        <w:tc>
          <w:tcPr>
            <w:tcW w:w="2455" w:type="dxa"/>
            <w:tcBorders>
              <w:top w:val="single" w:sz="4" w:space="0" w:color="3BF5E3" w:themeColor="accent1"/>
              <w:bottom w:val="single" w:sz="4" w:space="0" w:color="3BF5E3" w:themeColor="accent1"/>
              <w:right w:val="single" w:sz="4" w:space="0" w:color="auto"/>
            </w:tcBorders>
            <w:tcMar>
              <w:left w:w="198" w:type="dxa"/>
            </w:tcMar>
          </w:tcPr>
          <w:p w14:paraId="711BFF73" w14:textId="77777777" w:rsidR="00D47566" w:rsidRPr="000E576F" w:rsidRDefault="00D47566" w:rsidP="005B6A2A">
            <w:pPr>
              <w:rPr>
                <w:rFonts w:ascii="Arial" w:hAnsi="Arial" w:cs="Arial"/>
              </w:rPr>
            </w:pPr>
          </w:p>
        </w:tc>
      </w:tr>
      <w:tr w:rsidR="00D47566" w:rsidRPr="000E576F" w14:paraId="4DC16F01" w14:textId="77777777" w:rsidTr="00D47566">
        <w:trPr>
          <w:trHeight w:val="2224"/>
        </w:trPr>
        <w:tc>
          <w:tcPr>
            <w:tcW w:w="6379" w:type="dxa"/>
            <w:tcBorders>
              <w:top w:val="single" w:sz="4" w:space="0" w:color="3BF5E3" w:themeColor="accent1"/>
              <w:left w:val="single" w:sz="4" w:space="0" w:color="auto"/>
              <w:bottom w:val="single" w:sz="4" w:space="0" w:color="3BF5E3" w:themeColor="accent1"/>
            </w:tcBorders>
          </w:tcPr>
          <w:p w14:paraId="07987AF9" w14:textId="77777777" w:rsidR="00D47566" w:rsidRPr="000E576F" w:rsidRDefault="00D47566" w:rsidP="005E24C8">
            <w:pPr>
              <w:pStyle w:val="Listenabsatzboldgrn"/>
              <w:numPr>
                <w:ilvl w:val="0"/>
                <w:numId w:val="0"/>
              </w:numPr>
              <w:rPr>
                <w:rFonts w:ascii="Arial" w:hAnsi="Arial" w:cs="Arial"/>
              </w:rPr>
            </w:pPr>
            <w:r w:rsidRPr="000E576F">
              <w:rPr>
                <w:rStyle w:val="berschrift4Zchn"/>
                <w:rFonts w:ascii="Arial" w:hAnsi="Arial" w:cs="Arial"/>
              </w:rPr>
              <w:t xml:space="preserve">Kataster und Vermessung, Liegenschaften: </w:t>
            </w:r>
            <w:r w:rsidRPr="000E576F">
              <w:rPr>
                <w:rFonts w:ascii="Arial" w:hAnsi="Arial" w:cs="Arial"/>
              </w:rPr>
              <w:t xml:space="preserve">Die Verantwortlichen für Kataster und Vermessung sind relevant </w:t>
            </w:r>
            <w:r w:rsidRPr="000E576F">
              <w:rPr>
                <w:rFonts w:ascii="Arial" w:hAnsi="Arial" w:cs="Arial"/>
              </w:rPr>
              <w:br/>
              <w:t>für die Bereitstellung notwendiger Geodaten, sind aber nicht zwingend im gesamten Prozess erforderlich. Bei kreisangehörigen Kommunen wird die fachliche Rolle überwiegend von den Kreisverwaltungen ausgeübt.</w:t>
            </w:r>
          </w:p>
          <w:p w14:paraId="7FB2667D" w14:textId="77777777" w:rsidR="00D47566" w:rsidRPr="000E576F" w:rsidRDefault="00D47566" w:rsidP="005E24C8">
            <w:pPr>
              <w:pStyle w:val="Bildunterschrift"/>
              <w:rPr>
                <w:rFonts w:ascii="Arial" w:hAnsi="Arial" w:cs="Arial"/>
              </w:rPr>
            </w:pPr>
            <w:r w:rsidRPr="000E576F">
              <w:rPr>
                <w:rFonts w:ascii="Arial" w:hAnsi="Arial" w:cs="Arial"/>
              </w:rPr>
              <w:t>Zeitpunkt der Einbindung: Zum Auftakt der Konzeptentwicklung, ggf. bereits vor der Quartiersauswahl.</w:t>
            </w:r>
          </w:p>
          <w:p w14:paraId="33AAEF97" w14:textId="77777777" w:rsidR="00D47566" w:rsidRPr="000E576F" w:rsidRDefault="00D47566" w:rsidP="00F06F32">
            <w:pPr>
              <w:rPr>
                <w:rStyle w:val="berschrift4Zchn"/>
                <w:rFonts w:ascii="Arial" w:hAnsi="Arial" w:cs="Arial"/>
              </w:rPr>
            </w:pPr>
          </w:p>
        </w:tc>
        <w:tc>
          <w:tcPr>
            <w:tcW w:w="2455" w:type="dxa"/>
            <w:tcBorders>
              <w:top w:val="single" w:sz="4" w:space="0" w:color="3BF5E3" w:themeColor="accent1"/>
              <w:bottom w:val="single" w:sz="4" w:space="0" w:color="3BF5E3" w:themeColor="accent1"/>
              <w:right w:val="single" w:sz="4" w:space="0" w:color="auto"/>
            </w:tcBorders>
            <w:tcMar>
              <w:left w:w="198" w:type="dxa"/>
            </w:tcMar>
          </w:tcPr>
          <w:p w14:paraId="3FB63FFC" w14:textId="77777777" w:rsidR="00D47566" w:rsidRPr="000E576F" w:rsidRDefault="00D47566" w:rsidP="005B6A2A">
            <w:pPr>
              <w:rPr>
                <w:rFonts w:ascii="Arial" w:hAnsi="Arial" w:cs="Arial"/>
              </w:rPr>
            </w:pPr>
          </w:p>
        </w:tc>
      </w:tr>
      <w:tr w:rsidR="00D47566" w:rsidRPr="000E576F" w14:paraId="5278DC30" w14:textId="77777777" w:rsidTr="00D47566">
        <w:trPr>
          <w:trHeight w:val="2566"/>
        </w:trPr>
        <w:tc>
          <w:tcPr>
            <w:tcW w:w="6379" w:type="dxa"/>
            <w:tcBorders>
              <w:top w:val="single" w:sz="4" w:space="0" w:color="3BF5E3" w:themeColor="accent1"/>
              <w:left w:val="single" w:sz="4" w:space="0" w:color="auto"/>
            </w:tcBorders>
          </w:tcPr>
          <w:p w14:paraId="0C4939D6" w14:textId="77777777" w:rsidR="00D47566" w:rsidRPr="000E576F" w:rsidRDefault="00D47566" w:rsidP="005E24C8">
            <w:pPr>
              <w:pStyle w:val="Listenabsatzboldgrn"/>
              <w:numPr>
                <w:ilvl w:val="0"/>
                <w:numId w:val="0"/>
              </w:numPr>
              <w:rPr>
                <w:rFonts w:ascii="Arial" w:hAnsi="Arial" w:cs="Arial"/>
              </w:rPr>
            </w:pPr>
            <w:r w:rsidRPr="000E576F">
              <w:rPr>
                <w:rStyle w:val="berschrift4Zchn"/>
                <w:rFonts w:ascii="Arial" w:hAnsi="Arial" w:cs="Arial"/>
              </w:rPr>
              <w:t>Gebäudewirtschaft, kommunale Liegenschaften:</w:t>
            </w:r>
            <w:r w:rsidRPr="000E576F">
              <w:rPr>
                <w:rFonts w:ascii="Arial" w:hAnsi="Arial" w:cs="Arial"/>
              </w:rPr>
              <w:t xml:space="preserve"> Die Einbindung der Fachleute für Gebäudewirtschaft und kommunale Liegenschaften ist davon abhängig, ob es im Quartier kommunale Gebäude und Flächen gibt. Ist dies der Fall, ist eine laufende Vertretung im Projektteam Quartier sinnvoll.</w:t>
            </w:r>
          </w:p>
          <w:p w14:paraId="703C817C" w14:textId="77777777" w:rsidR="00D47566" w:rsidRPr="000E576F" w:rsidRDefault="00D47566" w:rsidP="005E24C8">
            <w:pPr>
              <w:pStyle w:val="Bildunterschrift"/>
              <w:rPr>
                <w:rFonts w:ascii="Arial" w:hAnsi="Arial" w:cs="Arial"/>
              </w:rPr>
            </w:pPr>
            <w:r w:rsidRPr="000E576F">
              <w:rPr>
                <w:rFonts w:ascii="Arial" w:hAnsi="Arial" w:cs="Arial"/>
              </w:rPr>
              <w:t>Zeitpunkt der Einbindung: Abhängig von der Art des Quartiers, bei kommunalen Liegenschaften vor Ort möglichst dauerhaft während der Konzeptentwicklung und Umsetzung.</w:t>
            </w:r>
          </w:p>
          <w:p w14:paraId="6E11A64A" w14:textId="77777777" w:rsidR="00D47566" w:rsidRPr="000E576F" w:rsidRDefault="00D47566" w:rsidP="00F06F32">
            <w:pPr>
              <w:rPr>
                <w:rStyle w:val="berschrift4Zchn"/>
                <w:rFonts w:ascii="Arial" w:hAnsi="Arial" w:cs="Arial"/>
              </w:rPr>
            </w:pPr>
          </w:p>
        </w:tc>
        <w:tc>
          <w:tcPr>
            <w:tcW w:w="2455" w:type="dxa"/>
            <w:tcBorders>
              <w:top w:val="single" w:sz="4" w:space="0" w:color="3BF5E3" w:themeColor="accent1"/>
              <w:right w:val="single" w:sz="4" w:space="0" w:color="auto"/>
            </w:tcBorders>
            <w:tcMar>
              <w:left w:w="198" w:type="dxa"/>
            </w:tcMar>
          </w:tcPr>
          <w:p w14:paraId="36255D4B" w14:textId="77777777" w:rsidR="00D47566" w:rsidRPr="000E576F" w:rsidRDefault="00D47566" w:rsidP="005B6A2A">
            <w:pPr>
              <w:rPr>
                <w:rFonts w:ascii="Arial" w:hAnsi="Arial" w:cs="Arial"/>
              </w:rPr>
            </w:pPr>
          </w:p>
        </w:tc>
      </w:tr>
    </w:tbl>
    <w:p w14:paraId="2578D7ED" w14:textId="77777777" w:rsidR="00746E90" w:rsidRPr="000E576F" w:rsidRDefault="00746E90" w:rsidP="005B6A2A">
      <w:pPr>
        <w:rPr>
          <w:rFonts w:ascii="Arial" w:hAnsi="Arial" w:cs="Arial"/>
        </w:rPr>
      </w:pPr>
    </w:p>
    <w:p w14:paraId="79A05E62" w14:textId="6C481C76" w:rsidR="005B6A2A" w:rsidRPr="000E576F" w:rsidRDefault="00746E90" w:rsidP="005B6A2A">
      <w:pPr>
        <w:rPr>
          <w:rFonts w:ascii="Arial" w:hAnsi="Arial" w:cs="Arial"/>
        </w:rPr>
      </w:pPr>
      <w:r w:rsidRPr="000E576F">
        <w:rPr>
          <w:rFonts w:ascii="Arial" w:hAnsi="Arial" w:cs="Arial"/>
          <w:noProof/>
          <w:lang w:eastAsia="de-DE"/>
        </w:rPr>
        <mc:AlternateContent>
          <mc:Choice Requires="wps">
            <w:drawing>
              <wp:anchor distT="0" distB="0" distL="114300" distR="114300" simplePos="0" relativeHeight="251664384" behindDoc="0" locked="0" layoutInCell="1" allowOverlap="1" wp14:anchorId="375D2E19" wp14:editId="7A711527">
                <wp:simplePos x="0" y="0"/>
                <wp:positionH relativeFrom="column">
                  <wp:posOffset>0</wp:posOffset>
                </wp:positionH>
                <wp:positionV relativeFrom="paragraph">
                  <wp:posOffset>112835</wp:posOffset>
                </wp:positionV>
                <wp:extent cx="2016000" cy="0"/>
                <wp:effectExtent l="0" t="19050" r="41910" b="38100"/>
                <wp:wrapNone/>
                <wp:docPr id="420166769"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43B65E" id="Gerader Verbinde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pt" to="158.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" strokecolor="#237586 [3205]" strokeweight="4.5pt">
                <v:stroke joinstyle="miter"/>
              </v:line>
            </w:pict>
          </mc:Fallback>
        </mc:AlternateContent>
      </w:r>
    </w:p>
    <w:p w14:paraId="0E28D5CB" w14:textId="68167B16" w:rsidR="00F06F32" w:rsidRPr="000E576F" w:rsidRDefault="00F06F32" w:rsidP="00F06F32">
      <w:pPr>
        <w:pStyle w:val="berschrift3"/>
        <w:rPr>
          <w:rFonts w:ascii="Arial" w:hAnsi="Arial" w:cs="Arial"/>
        </w:rPr>
      </w:pPr>
      <w:r w:rsidRPr="000E576F">
        <w:rPr>
          <w:rFonts w:ascii="Arial" w:hAnsi="Arial" w:cs="Arial"/>
        </w:rPr>
        <w:t>Umwelt und Klimaschutz</w:t>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6379"/>
        <w:gridCol w:w="2455"/>
      </w:tblGrid>
      <w:tr w:rsidR="00F06F32" w:rsidRPr="000E576F" w14:paraId="2B0919BF" w14:textId="77777777" w:rsidTr="00807606">
        <w:tc>
          <w:tcPr>
            <w:tcW w:w="6379" w:type="dxa"/>
            <w:tcBorders>
              <w:left w:val="single" w:sz="4" w:space="0" w:color="auto"/>
            </w:tcBorders>
          </w:tcPr>
          <w:p w14:paraId="41682F59" w14:textId="58FEAE00" w:rsidR="00F06F32" w:rsidRPr="00807606" w:rsidRDefault="00F06F32" w:rsidP="00F06F32">
            <w:pPr>
              <w:pStyle w:val="Listenabsatzboldgrn"/>
              <w:numPr>
                <w:ilvl w:val="0"/>
                <w:numId w:val="0"/>
              </w:numPr>
              <w:ind w:left="198" w:hanging="198"/>
              <w:rPr>
                <w:rStyle w:val="berschrift4Zchn"/>
                <w:rFonts w:ascii="Arial" w:hAnsi="Arial" w:cs="Arial"/>
                <w:b w:val="0"/>
                <w:bCs/>
                <w:color w:val="000000" w:themeColor="text1"/>
              </w:rPr>
            </w:pPr>
            <w:r w:rsidRPr="00807606">
              <w:rPr>
                <w:rFonts w:ascii="Arial" w:hAnsi="Arial" w:cs="Arial"/>
                <w:b/>
                <w:bCs/>
              </w:rPr>
              <w:t>Organisationseinheiten, Dezernate, Fachbereiche:</w:t>
            </w:r>
          </w:p>
        </w:tc>
        <w:tc>
          <w:tcPr>
            <w:tcW w:w="2455" w:type="dxa"/>
            <w:tcBorders>
              <w:right w:val="single" w:sz="4" w:space="0" w:color="auto"/>
            </w:tcBorders>
            <w:tcMar>
              <w:left w:w="198" w:type="dxa"/>
            </w:tcMar>
          </w:tcPr>
          <w:p w14:paraId="54ED34A2" w14:textId="09E590C7" w:rsidR="00F06F32" w:rsidRPr="00807606" w:rsidRDefault="00F06F32" w:rsidP="00F06F32">
            <w:pPr>
              <w:pStyle w:val="Listenabsatzboldgrn"/>
              <w:numPr>
                <w:ilvl w:val="0"/>
                <w:numId w:val="0"/>
              </w:numPr>
              <w:rPr>
                <w:rFonts w:ascii="Arial" w:hAnsi="Arial" w:cs="Arial"/>
                <w:b/>
                <w:bCs/>
              </w:rPr>
            </w:pPr>
            <w:r w:rsidRPr="00807606">
              <w:rPr>
                <w:rFonts w:ascii="Arial" w:hAnsi="Arial" w:cs="Arial"/>
                <w:b/>
                <w:bCs/>
              </w:rPr>
              <w:t>Anmerkung</w:t>
            </w:r>
          </w:p>
        </w:tc>
      </w:tr>
      <w:tr w:rsidR="00F06F32" w:rsidRPr="000E576F" w14:paraId="1C154E77" w14:textId="77777777" w:rsidTr="000E576F">
        <w:tc>
          <w:tcPr>
            <w:tcW w:w="6379" w:type="dxa"/>
            <w:tcBorders>
              <w:left w:val="single" w:sz="4" w:space="0" w:color="auto"/>
            </w:tcBorders>
          </w:tcPr>
          <w:p w14:paraId="13275E87" w14:textId="77777777" w:rsidR="005E24C8" w:rsidRPr="000E576F" w:rsidRDefault="00F06F32" w:rsidP="005E24C8">
            <w:pPr>
              <w:pStyle w:val="Listenabsatzboldgrn"/>
              <w:numPr>
                <w:ilvl w:val="0"/>
                <w:numId w:val="0"/>
              </w:numPr>
              <w:rPr>
                <w:rFonts w:ascii="Arial" w:hAnsi="Arial" w:cs="Arial"/>
                <w:color w:val="227586"/>
              </w:rPr>
            </w:pPr>
            <w:r w:rsidRPr="000E576F">
              <w:rPr>
                <w:rFonts w:ascii="Arial" w:hAnsi="Arial" w:cs="Arial"/>
                <w:color w:val="237586" w:themeColor="accent2"/>
              </w:rPr>
              <w:t xml:space="preserve">Umweltamt/Klimaschutzstelle: </w:t>
            </w:r>
            <w:r w:rsidRPr="000E576F">
              <w:rPr>
                <w:rFonts w:ascii="Arial" w:hAnsi="Arial" w:cs="Arial"/>
              </w:rPr>
              <w:t xml:space="preserve">Kommunale Klimaschutzstellen sind häufig Initiatoren der energetischen Quartierssanierung, insbesondere wenn diese als Maßnahmenempfehlungen aus dem kommunalen Klimakonzept stammen. Aufgrund des integrierten </w:t>
            </w:r>
            <w:r w:rsidRPr="000E576F">
              <w:rPr>
                <w:rFonts w:ascii="Arial" w:hAnsi="Arial" w:cs="Arial"/>
              </w:rPr>
              <w:lastRenderedPageBreak/>
              <w:t xml:space="preserve">Charakters der Quartierssanierung im Kontext der Stadtentwicklung ist die frühzeitige Einbindung der Akteure für Stadtplanung und Stadtentwicklung zwingend erforderlich, um Schnittstellen zu definieren und gemeinsame Ziele zu erkennen. </w:t>
            </w:r>
          </w:p>
          <w:p w14:paraId="58DC0949" w14:textId="77777777" w:rsidR="00F06F32" w:rsidRPr="000E576F" w:rsidRDefault="00F06F32" w:rsidP="005E24C8">
            <w:pPr>
              <w:pStyle w:val="Listenabsatzboldgrn"/>
              <w:numPr>
                <w:ilvl w:val="0"/>
                <w:numId w:val="0"/>
              </w:numPr>
              <w:rPr>
                <w:rFonts w:ascii="Arial" w:hAnsi="Arial" w:cs="Arial"/>
                <w:sz w:val="16"/>
                <w:szCs w:val="16"/>
              </w:rPr>
            </w:pPr>
            <w:r w:rsidRPr="000E576F">
              <w:rPr>
                <w:rFonts w:ascii="Arial" w:hAnsi="Arial" w:cs="Arial"/>
                <w:sz w:val="16"/>
                <w:szCs w:val="16"/>
              </w:rPr>
              <w:t>Zeitpunkt der Einbindung: Frühzeitig noch vor der Quartiersauswahl.</w:t>
            </w:r>
          </w:p>
          <w:p w14:paraId="3FCC93F4" w14:textId="5D4AA1A0" w:rsidR="00B45976" w:rsidRPr="000E576F" w:rsidRDefault="00B45976" w:rsidP="005E24C8">
            <w:pPr>
              <w:pStyle w:val="Listenabsatzboldgrn"/>
              <w:numPr>
                <w:ilvl w:val="0"/>
                <w:numId w:val="0"/>
              </w:numPr>
              <w:rPr>
                <w:rFonts w:ascii="Arial" w:hAnsi="Arial" w:cs="Arial"/>
                <w:color w:val="227586"/>
                <w:sz w:val="16"/>
                <w:szCs w:val="16"/>
              </w:rPr>
            </w:pPr>
          </w:p>
        </w:tc>
        <w:tc>
          <w:tcPr>
            <w:tcW w:w="2455" w:type="dxa"/>
            <w:tcBorders>
              <w:right w:val="single" w:sz="4" w:space="0" w:color="auto"/>
            </w:tcBorders>
            <w:tcMar>
              <w:left w:w="198" w:type="dxa"/>
            </w:tcMar>
          </w:tcPr>
          <w:p w14:paraId="2654BE4D" w14:textId="77777777" w:rsidR="00F06F32" w:rsidRPr="000E576F" w:rsidRDefault="00F06F32" w:rsidP="00F06F32">
            <w:pPr>
              <w:pStyle w:val="Listenabsatzboldgrn"/>
              <w:numPr>
                <w:ilvl w:val="0"/>
                <w:numId w:val="0"/>
              </w:numPr>
              <w:rPr>
                <w:rFonts w:ascii="Arial" w:hAnsi="Arial" w:cs="Arial"/>
                <w:color w:val="227586"/>
              </w:rPr>
            </w:pPr>
          </w:p>
        </w:tc>
      </w:tr>
    </w:tbl>
    <w:p w14:paraId="790A249D" w14:textId="64FE3780" w:rsidR="00746E90" w:rsidRPr="000E576F" w:rsidRDefault="00746E90" w:rsidP="00732603">
      <w:pPr>
        <w:spacing w:after="160" w:line="259" w:lineRule="auto"/>
        <w:rPr>
          <w:rFonts w:ascii="Arial" w:hAnsi="Arial" w:cs="Arial"/>
        </w:rPr>
      </w:pPr>
      <w:r w:rsidRPr="000E576F">
        <w:rPr>
          <w:rFonts w:ascii="Arial" w:hAnsi="Arial" w:cs="Arial"/>
          <w:noProof/>
          <w:lang w:eastAsia="de-DE"/>
        </w:rPr>
        <mc:AlternateContent>
          <mc:Choice Requires="wps">
            <w:drawing>
              <wp:anchor distT="0" distB="0" distL="114300" distR="114300" simplePos="0" relativeHeight="251666432" behindDoc="0" locked="0" layoutInCell="1" allowOverlap="1" wp14:anchorId="30585879" wp14:editId="5B017294">
                <wp:simplePos x="0" y="0"/>
                <wp:positionH relativeFrom="column">
                  <wp:posOffset>-11430</wp:posOffset>
                </wp:positionH>
                <wp:positionV relativeFrom="paragraph">
                  <wp:posOffset>182050</wp:posOffset>
                </wp:positionV>
                <wp:extent cx="2016000" cy="0"/>
                <wp:effectExtent l="0" t="25400" r="41910" b="38100"/>
                <wp:wrapNone/>
                <wp:docPr id="1035467231" name="Gerader Verbinder 1"/>
                <wp:cNvGraphicFramePr/>
                <a:graphic xmlns:a="http://schemas.openxmlformats.org/drawingml/2006/main">
                  <a:graphicData uri="http://schemas.microsoft.com/office/word/2010/wordprocessingShape">
                    <wps:wsp>
                      <wps:cNvCnPr/>
                      <wps:spPr>
                        <a:xfrm>
                          <a:off x="0" y="0"/>
                          <a:ext cx="20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16308" id="Gerader Verbinde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4.35pt" to="15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" strokecolor="#237586 [3205]" strokeweight="4.5pt">
                <v:stroke joinstyle="miter"/>
              </v:line>
            </w:pict>
          </mc:Fallback>
        </mc:AlternateContent>
      </w:r>
    </w:p>
    <w:p w14:paraId="78DBCD78" w14:textId="2E78A27C" w:rsidR="00643661" w:rsidRPr="000E576F" w:rsidRDefault="00643661" w:rsidP="00643661">
      <w:pPr>
        <w:pStyle w:val="berschrift3"/>
        <w:rPr>
          <w:rFonts w:ascii="Arial" w:hAnsi="Arial" w:cs="Arial"/>
        </w:rPr>
      </w:pPr>
      <w:r w:rsidRPr="000E576F">
        <w:rPr>
          <w:rFonts w:ascii="Arial" w:hAnsi="Arial" w:cs="Arial"/>
        </w:rPr>
        <w:t>Schulen, Kultur, Jugend und Sport, Soziales</w:t>
      </w:r>
    </w:p>
    <w:tbl>
      <w:tblPr>
        <w:tblStyle w:val="Tabellenraster"/>
        <w:tblW w:w="0" w:type="auto"/>
        <w:tblBorders>
          <w:left w:val="none" w:sz="0" w:space="0" w:color="auto"/>
          <w:right w:val="none" w:sz="0" w:space="0" w:color="auto"/>
        </w:tblBorders>
        <w:tblCellMar>
          <w:top w:w="142" w:type="dxa"/>
          <w:left w:w="0" w:type="dxa"/>
          <w:bottom w:w="142" w:type="dxa"/>
          <w:right w:w="113" w:type="dxa"/>
        </w:tblCellMar>
        <w:tblLook w:val="04A0" w:firstRow="1" w:lastRow="0" w:firstColumn="1" w:lastColumn="0" w:noHBand="0" w:noVBand="1"/>
      </w:tblPr>
      <w:tblGrid>
        <w:gridCol w:w="6379"/>
        <w:gridCol w:w="2455"/>
      </w:tblGrid>
      <w:tr w:rsidR="00643661" w:rsidRPr="000E576F" w14:paraId="18792597" w14:textId="77777777" w:rsidTr="000E576F">
        <w:tc>
          <w:tcPr>
            <w:tcW w:w="6379" w:type="dxa"/>
            <w:tcBorders>
              <w:left w:val="single" w:sz="4" w:space="0" w:color="auto"/>
            </w:tcBorders>
          </w:tcPr>
          <w:p w14:paraId="5FE472A7" w14:textId="14071DE9" w:rsidR="00643661" w:rsidRPr="000E576F" w:rsidRDefault="00643661" w:rsidP="00643661">
            <w:pPr>
              <w:pStyle w:val="Listenabsatzboldgrn"/>
              <w:numPr>
                <w:ilvl w:val="0"/>
                <w:numId w:val="0"/>
              </w:numPr>
              <w:ind w:left="198" w:hanging="198"/>
              <w:rPr>
                <w:rFonts w:ascii="Arial" w:hAnsi="Arial" w:cs="Arial"/>
                <w:color w:val="227586"/>
              </w:rPr>
            </w:pPr>
            <w:r w:rsidRPr="000E576F">
              <w:rPr>
                <w:rFonts w:ascii="Arial" w:hAnsi="Arial" w:cs="Arial"/>
                <w:color w:val="227586"/>
              </w:rPr>
              <w:t>Organisationseinheiten, Dezernate, Fachbereiche:</w:t>
            </w:r>
          </w:p>
        </w:tc>
        <w:tc>
          <w:tcPr>
            <w:tcW w:w="2455" w:type="dxa"/>
            <w:tcBorders>
              <w:right w:val="single" w:sz="4" w:space="0" w:color="auto"/>
            </w:tcBorders>
            <w:tcMar>
              <w:left w:w="198" w:type="dxa"/>
            </w:tcMar>
          </w:tcPr>
          <w:p w14:paraId="5A0F4FE7" w14:textId="7013228C" w:rsidR="00643661" w:rsidRPr="000E576F" w:rsidRDefault="00643661" w:rsidP="00643661">
            <w:pPr>
              <w:pStyle w:val="Listenabsatzboldgrn"/>
              <w:numPr>
                <w:ilvl w:val="0"/>
                <w:numId w:val="0"/>
              </w:numPr>
              <w:rPr>
                <w:rFonts w:ascii="Arial" w:hAnsi="Arial" w:cs="Arial"/>
                <w:color w:val="227586"/>
              </w:rPr>
            </w:pPr>
            <w:r w:rsidRPr="000E576F">
              <w:rPr>
                <w:rFonts w:ascii="Arial" w:hAnsi="Arial" w:cs="Arial"/>
                <w:color w:val="227586"/>
              </w:rPr>
              <w:t>Anmerkung</w:t>
            </w:r>
          </w:p>
        </w:tc>
      </w:tr>
      <w:tr w:rsidR="00643661" w:rsidRPr="000E576F" w14:paraId="4F3DDA02" w14:textId="77777777" w:rsidTr="000E576F">
        <w:tc>
          <w:tcPr>
            <w:tcW w:w="6379" w:type="dxa"/>
            <w:tcBorders>
              <w:left w:val="single" w:sz="4" w:space="0" w:color="auto"/>
            </w:tcBorders>
          </w:tcPr>
          <w:p w14:paraId="14CCB880" w14:textId="3D89FE8D" w:rsidR="00643661" w:rsidRPr="000E576F" w:rsidRDefault="00643661" w:rsidP="005E24C8">
            <w:pPr>
              <w:pStyle w:val="Listenabsatzboldgrn"/>
              <w:numPr>
                <w:ilvl w:val="0"/>
                <w:numId w:val="0"/>
              </w:numPr>
              <w:rPr>
                <w:rFonts w:ascii="Arial" w:hAnsi="Arial" w:cs="Arial"/>
              </w:rPr>
            </w:pPr>
            <w:r w:rsidRPr="000E576F">
              <w:rPr>
                <w:rStyle w:val="berschrift4Zchn"/>
                <w:rFonts w:ascii="Arial" w:hAnsi="Arial" w:cs="Arial"/>
              </w:rPr>
              <w:t>Schulen/Schulamt:</w:t>
            </w:r>
            <w:r w:rsidRPr="000E576F">
              <w:rPr>
                <w:rStyle w:val="SchwacheHervorhebung"/>
                <w:rFonts w:ascii="Arial" w:hAnsi="Arial" w:cs="Arial"/>
              </w:rPr>
              <w:t xml:space="preserve"> </w:t>
            </w:r>
            <w:r w:rsidRPr="000E576F">
              <w:rPr>
                <w:rFonts w:ascii="Arial" w:hAnsi="Arial" w:cs="Arial"/>
              </w:rPr>
              <w:t xml:space="preserve">Die Einbindung der </w:t>
            </w:r>
            <w:r w:rsidR="005E1ACF" w:rsidRPr="000E576F">
              <w:rPr>
                <w:rFonts w:ascii="Arial" w:hAnsi="Arial" w:cs="Arial"/>
              </w:rPr>
              <w:t>Agierenden</w:t>
            </w:r>
            <w:r w:rsidRPr="000E576F">
              <w:rPr>
                <w:rFonts w:ascii="Arial" w:hAnsi="Arial" w:cs="Arial"/>
              </w:rPr>
              <w:t xml:space="preserve"> ist </w:t>
            </w:r>
            <w:r w:rsidRPr="000E576F">
              <w:rPr>
                <w:rFonts w:ascii="Arial" w:hAnsi="Arial" w:cs="Arial"/>
              </w:rPr>
              <w:br/>
              <w:t>insbesondere dann wichtig, wenn Schulen im Quartier vorhanden sind oder zumindest Familien mit schulpflichtigen Kindern dort in nennenswerten Umfang leben. Neben konkreten Sanierungsprojekten mit Fokus auf Schulgebäuden sind insbesondere Beteiligungsformate für Kinder und Jugendliche (z.B. Projektwochen zum Thema Klima und Energie) denkbar.</w:t>
            </w:r>
          </w:p>
          <w:p w14:paraId="2B8ABCEB" w14:textId="382F9750" w:rsidR="00643661" w:rsidRPr="000E576F" w:rsidRDefault="00643661" w:rsidP="005E24C8">
            <w:pPr>
              <w:pStyle w:val="Bildunterschrift"/>
              <w:rPr>
                <w:rFonts w:ascii="Arial" w:hAnsi="Arial" w:cs="Arial"/>
              </w:rPr>
            </w:pPr>
            <w:r w:rsidRPr="000E576F">
              <w:rPr>
                <w:rFonts w:ascii="Arial" w:hAnsi="Arial" w:cs="Arial"/>
              </w:rPr>
              <w:t>Zeitpunkt der Einbindung: Anlassbezogen während der Konzeptentwicklung und Umsetzung.</w:t>
            </w:r>
          </w:p>
          <w:p w14:paraId="7DE6A1F4" w14:textId="77777777" w:rsidR="00643661" w:rsidRPr="000E576F" w:rsidRDefault="00643661" w:rsidP="005E24C8">
            <w:pPr>
              <w:pStyle w:val="Bildunterschrift"/>
              <w:rPr>
                <w:rFonts w:ascii="Arial" w:hAnsi="Arial" w:cs="Arial"/>
              </w:rPr>
            </w:pPr>
          </w:p>
          <w:p w14:paraId="2427B2F5" w14:textId="5EDE7C2C" w:rsidR="00643661" w:rsidRPr="000E576F" w:rsidRDefault="00643661" w:rsidP="005E24C8">
            <w:pPr>
              <w:pStyle w:val="Listenabsatzboldgrn"/>
              <w:numPr>
                <w:ilvl w:val="0"/>
                <w:numId w:val="0"/>
              </w:numPr>
              <w:rPr>
                <w:rFonts w:ascii="Arial" w:hAnsi="Arial" w:cs="Arial"/>
              </w:rPr>
            </w:pPr>
            <w:r w:rsidRPr="000E576F">
              <w:rPr>
                <w:rStyle w:val="berschrift4Zchn"/>
                <w:rFonts w:ascii="Arial" w:hAnsi="Arial" w:cs="Arial"/>
              </w:rPr>
              <w:t>Kultur und Sport:</w:t>
            </w:r>
            <w:r w:rsidRPr="000E576F">
              <w:rPr>
                <w:rFonts w:ascii="Arial" w:hAnsi="Arial" w:cs="Arial"/>
              </w:rPr>
              <w:t xml:space="preserve"> Akteur</w:t>
            </w:r>
            <w:r w:rsidR="005E1ACF" w:rsidRPr="000E576F">
              <w:rPr>
                <w:rFonts w:ascii="Arial" w:hAnsi="Arial" w:cs="Arial"/>
              </w:rPr>
              <w:t>innen und Akteure</w:t>
            </w:r>
            <w:r w:rsidRPr="000E576F">
              <w:rPr>
                <w:rFonts w:ascii="Arial" w:hAnsi="Arial" w:cs="Arial"/>
              </w:rPr>
              <w:t xml:space="preserve"> aus diesen Bereichen sind sinnvollerweise im Zuge der Vorbereitung von Beteiligungsformaten der Quartiersentwicklung </w:t>
            </w:r>
            <w:r w:rsidR="005E1ACF" w:rsidRPr="000E576F">
              <w:rPr>
                <w:rFonts w:ascii="Arial" w:hAnsi="Arial" w:cs="Arial"/>
              </w:rPr>
              <w:t>e</w:t>
            </w:r>
            <w:r w:rsidRPr="000E576F">
              <w:rPr>
                <w:rFonts w:ascii="Arial" w:hAnsi="Arial" w:cs="Arial"/>
              </w:rPr>
              <w:t xml:space="preserve">inzubeziehen, um geeignete Orte und Anlässe (z.B. Stadtfest etc.) zu identifizieren. </w:t>
            </w:r>
          </w:p>
          <w:p w14:paraId="047E5ECA" w14:textId="5F3C3770" w:rsidR="00643661" w:rsidRPr="000E576F" w:rsidRDefault="00643661" w:rsidP="005E24C8">
            <w:pPr>
              <w:pStyle w:val="Bildunterschrift"/>
              <w:rPr>
                <w:rFonts w:ascii="Arial" w:hAnsi="Arial" w:cs="Arial"/>
              </w:rPr>
            </w:pPr>
            <w:r w:rsidRPr="000E576F">
              <w:rPr>
                <w:rFonts w:ascii="Arial" w:hAnsi="Arial" w:cs="Arial"/>
              </w:rPr>
              <w:t>Zeitpunkt der Einbindung: Anlassbezogen während der Konzeptentwicklung und Umsetzung.</w:t>
            </w:r>
          </w:p>
          <w:p w14:paraId="735BF1D7" w14:textId="77777777" w:rsidR="00643661" w:rsidRPr="000E576F" w:rsidRDefault="00643661" w:rsidP="005E24C8">
            <w:pPr>
              <w:pStyle w:val="Bildunterschrift"/>
              <w:rPr>
                <w:rFonts w:ascii="Arial" w:hAnsi="Arial" w:cs="Arial"/>
              </w:rPr>
            </w:pPr>
          </w:p>
          <w:p w14:paraId="191DD673" w14:textId="33C5190F" w:rsidR="00643661" w:rsidRPr="000E576F" w:rsidRDefault="00643661" w:rsidP="005E24C8">
            <w:pPr>
              <w:pStyle w:val="Listenabsatzboldgrn"/>
              <w:numPr>
                <w:ilvl w:val="0"/>
                <w:numId w:val="0"/>
              </w:numPr>
              <w:rPr>
                <w:rFonts w:ascii="Arial" w:hAnsi="Arial" w:cs="Arial"/>
              </w:rPr>
            </w:pPr>
            <w:r w:rsidRPr="000E576F">
              <w:rPr>
                <w:rStyle w:val="berschrift4Zchn"/>
                <w:rFonts w:ascii="Arial" w:hAnsi="Arial" w:cs="Arial"/>
              </w:rPr>
              <w:t>Soziales:</w:t>
            </w:r>
            <w:r w:rsidRPr="000E576F">
              <w:rPr>
                <w:rFonts w:ascii="Arial" w:hAnsi="Arial" w:cs="Arial"/>
              </w:rPr>
              <w:t xml:space="preserve"> Je nach Charakter des Quartiers sollte</w:t>
            </w:r>
            <w:r w:rsidR="005E1ACF" w:rsidRPr="000E576F">
              <w:rPr>
                <w:rFonts w:ascii="Arial" w:hAnsi="Arial" w:cs="Arial"/>
              </w:rPr>
              <w:t xml:space="preserve"> die</w:t>
            </w:r>
            <w:r w:rsidRPr="000E576F">
              <w:rPr>
                <w:rFonts w:ascii="Arial" w:hAnsi="Arial" w:cs="Arial"/>
              </w:rPr>
              <w:t xml:space="preserve"> Vertret</w:t>
            </w:r>
            <w:r w:rsidR="005E1ACF" w:rsidRPr="000E576F">
              <w:rPr>
                <w:rFonts w:ascii="Arial" w:hAnsi="Arial" w:cs="Arial"/>
              </w:rPr>
              <w:t>ung</w:t>
            </w:r>
            <w:r w:rsidRPr="000E576F">
              <w:rPr>
                <w:rFonts w:ascii="Arial" w:hAnsi="Arial" w:cs="Arial"/>
              </w:rPr>
              <w:t xml:space="preserve"> der zuständigen Abteilungen zumindest im Rahmen von anlassbezogenen Arbeitsgesprächen oder Workshops eingebunden werden, um ihre Einschätzung in Bezug auf die örtlichen Zielgruppen einbringen zu können. </w:t>
            </w:r>
          </w:p>
          <w:p w14:paraId="7F070F92" w14:textId="28243417" w:rsidR="00643661" w:rsidRPr="000E576F" w:rsidRDefault="00643661" w:rsidP="005E24C8">
            <w:pPr>
              <w:pStyle w:val="Bildunterschrift"/>
              <w:rPr>
                <w:rFonts w:ascii="Arial" w:hAnsi="Arial" w:cs="Arial"/>
              </w:rPr>
            </w:pPr>
            <w:r w:rsidRPr="000E576F">
              <w:rPr>
                <w:rFonts w:ascii="Arial" w:hAnsi="Arial" w:cs="Arial"/>
              </w:rPr>
              <w:t>Zeitpunkt der Einbindung: Anlassbezogen während der Konzeptentwicklung und Umsetzung.</w:t>
            </w:r>
          </w:p>
          <w:p w14:paraId="6C470365" w14:textId="77777777" w:rsidR="00643661" w:rsidRPr="000E576F" w:rsidRDefault="00643661" w:rsidP="00643661">
            <w:pPr>
              <w:pStyle w:val="Listenabsatzboldgrn"/>
              <w:numPr>
                <w:ilvl w:val="0"/>
                <w:numId w:val="0"/>
              </w:numPr>
              <w:ind w:left="198" w:hanging="198"/>
              <w:rPr>
                <w:rFonts w:ascii="Arial" w:hAnsi="Arial" w:cs="Arial"/>
                <w:color w:val="227586"/>
              </w:rPr>
            </w:pPr>
          </w:p>
        </w:tc>
        <w:tc>
          <w:tcPr>
            <w:tcW w:w="2455" w:type="dxa"/>
            <w:tcBorders>
              <w:right w:val="single" w:sz="4" w:space="0" w:color="auto"/>
            </w:tcBorders>
            <w:tcMar>
              <w:left w:w="198" w:type="dxa"/>
            </w:tcMar>
          </w:tcPr>
          <w:p w14:paraId="7B5A38B1" w14:textId="77777777" w:rsidR="00643661" w:rsidRPr="000E576F" w:rsidRDefault="00643661" w:rsidP="00643661">
            <w:pPr>
              <w:pStyle w:val="Listenabsatzboldgrn"/>
              <w:numPr>
                <w:ilvl w:val="0"/>
                <w:numId w:val="0"/>
              </w:numPr>
              <w:rPr>
                <w:rFonts w:ascii="Arial" w:hAnsi="Arial" w:cs="Arial"/>
                <w:color w:val="227586"/>
              </w:rPr>
            </w:pPr>
          </w:p>
        </w:tc>
      </w:tr>
    </w:tbl>
    <w:p w14:paraId="7C8E514B" w14:textId="77777777" w:rsidR="001955F1" w:rsidRPr="000E576F" w:rsidRDefault="001955F1" w:rsidP="002B40F1">
      <w:pPr>
        <w:rPr>
          <w:rFonts w:ascii="Arial" w:hAnsi="Arial" w:cs="Arial"/>
        </w:rPr>
      </w:pPr>
    </w:p>
    <w:sectPr w:rsidR="001955F1" w:rsidRPr="000E576F" w:rsidSect="004161D7">
      <w:headerReference w:type="default" r:id="rId12"/>
      <w:footerReference w:type="default" r:id="rId13"/>
      <w:headerReference w:type="first" r:id="rId14"/>
      <w:footerReference w:type="first" r:id="rId15"/>
      <w:pgSz w:w="11906" w:h="16838"/>
      <w:pgMar w:top="2325" w:right="1531" w:bottom="1418" w:left="1531"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A487" w14:textId="77777777" w:rsidR="0034387B" w:rsidRDefault="0034387B" w:rsidP="00FE198D">
      <w:pPr>
        <w:spacing w:line="240" w:lineRule="auto"/>
      </w:pPr>
      <w:r>
        <w:separator/>
      </w:r>
    </w:p>
  </w:endnote>
  <w:endnote w:type="continuationSeparator" w:id="0">
    <w:p w14:paraId="1F5243BB" w14:textId="77777777" w:rsidR="0034387B" w:rsidRDefault="0034387B"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Inter">
    <w:altName w:val="Cambria Math"/>
    <w:charset w:val="00"/>
    <w:family w:val="auto"/>
    <w:pitch w:val="variable"/>
    <w:sig w:usb0="00000001" w:usb1="1200A1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panose1 w:val="00000000000000000000"/>
    <w:charset w:val="00"/>
    <w:family w:val="auto"/>
    <w:notTrueType/>
    <w:pitch w:val="variable"/>
    <w:sig w:usb0="800000A7"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904952" w14:paraId="4B048AFF" w14:textId="77777777" w:rsidTr="00384AC9">
      <w:tc>
        <w:tcPr>
          <w:tcW w:w="4417" w:type="dxa"/>
          <w:vAlign w:val="bottom"/>
        </w:tcPr>
        <w:p w14:paraId="4440B80D"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01E198E1" w14:textId="2B0BBAD8" w:rsidR="00904952" w:rsidRPr="004161D7" w:rsidRDefault="0057686A" w:rsidP="00904952">
          <w:pPr>
            <w:pStyle w:val="Fuzeile"/>
            <w:spacing w:line="192" w:lineRule="exact"/>
            <w:rPr>
              <w:noProof/>
              <w:sz w:val="16"/>
              <w:szCs w:val="16"/>
            </w:rPr>
          </w:pPr>
          <w:r w:rsidRPr="0057686A">
            <w:rPr>
              <w:noProof/>
              <w:sz w:val="16"/>
              <w:szCs w:val="16"/>
            </w:rPr>
            <w:t>Checkliste Ressortschnittstellen in der Verwaltung</w:t>
          </w:r>
        </w:p>
      </w:tc>
      <w:tc>
        <w:tcPr>
          <w:tcW w:w="5081" w:type="dxa"/>
          <w:vAlign w:val="bottom"/>
        </w:tcPr>
        <w:p w14:paraId="46B28E29" w14:textId="395A6455"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C81B78">
            <w:rPr>
              <w:noProof/>
              <w:sz w:val="16"/>
              <w:szCs w:val="16"/>
            </w:rPr>
            <w:t>4</w:t>
          </w:r>
          <w:r>
            <w:rPr>
              <w:noProof/>
              <w:sz w:val="16"/>
              <w:szCs w:val="16"/>
            </w:rPr>
            <w:fldChar w:fldCharType="end"/>
          </w:r>
        </w:p>
      </w:tc>
    </w:tr>
  </w:tbl>
  <w:p w14:paraId="085529CA"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17"/>
      <w:gridCol w:w="5081"/>
    </w:tblGrid>
    <w:tr w:rsidR="004161D7" w14:paraId="17669C56" w14:textId="77777777" w:rsidTr="00384AC9">
      <w:tc>
        <w:tcPr>
          <w:tcW w:w="4417" w:type="dxa"/>
          <w:vAlign w:val="bottom"/>
        </w:tcPr>
        <w:p w14:paraId="3090037F"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1FE2F6CE" w14:textId="04EE476C" w:rsidR="004161D7" w:rsidRPr="004161D7" w:rsidRDefault="0057686A" w:rsidP="004161D7">
          <w:pPr>
            <w:pStyle w:val="Fuzeile"/>
            <w:spacing w:line="192" w:lineRule="exact"/>
            <w:rPr>
              <w:noProof/>
              <w:sz w:val="16"/>
              <w:szCs w:val="16"/>
            </w:rPr>
          </w:pPr>
          <w:r w:rsidRPr="0057686A">
            <w:rPr>
              <w:noProof/>
              <w:sz w:val="16"/>
              <w:szCs w:val="16"/>
            </w:rPr>
            <w:t>Checkliste Ressortschnittstellen in der Verwaltung</w:t>
          </w:r>
        </w:p>
      </w:tc>
      <w:tc>
        <w:tcPr>
          <w:tcW w:w="5081" w:type="dxa"/>
          <w:vAlign w:val="bottom"/>
        </w:tcPr>
        <w:p w14:paraId="6123043E" w14:textId="44AA6693"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C81B78">
            <w:rPr>
              <w:noProof/>
              <w:sz w:val="16"/>
              <w:szCs w:val="16"/>
            </w:rPr>
            <w:t>1</w:t>
          </w:r>
          <w:r>
            <w:rPr>
              <w:noProof/>
              <w:sz w:val="16"/>
              <w:szCs w:val="16"/>
            </w:rPr>
            <w:fldChar w:fldCharType="end"/>
          </w:r>
        </w:p>
      </w:tc>
    </w:tr>
  </w:tbl>
  <w:p w14:paraId="5688529A"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9B57F" w14:textId="77777777" w:rsidR="0034387B" w:rsidRDefault="0034387B" w:rsidP="00FE198D">
      <w:pPr>
        <w:spacing w:line="240" w:lineRule="auto"/>
      </w:pPr>
      <w:r>
        <w:separator/>
      </w:r>
    </w:p>
  </w:footnote>
  <w:footnote w:type="continuationSeparator" w:id="0">
    <w:p w14:paraId="4AED6F1C" w14:textId="77777777" w:rsidR="0034387B" w:rsidRDefault="0034387B"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AF81"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53D0B42E" wp14:editId="089D2926">
          <wp:simplePos x="0" y="0"/>
          <wp:positionH relativeFrom="page">
            <wp:posOffset>5112385</wp:posOffset>
          </wp:positionH>
          <wp:positionV relativeFrom="page">
            <wp:posOffset>241300</wp:posOffset>
          </wp:positionV>
          <wp:extent cx="2196000" cy="403762"/>
          <wp:effectExtent l="0" t="0" r="0" b="0"/>
          <wp:wrapTopAndBottom/>
          <wp:docPr id="1925085868" name="Grafik 1925085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10404184" wp14:editId="0C1E2CF6">
          <wp:simplePos x="0" y="0"/>
          <wp:positionH relativeFrom="page">
            <wp:posOffset>249555</wp:posOffset>
          </wp:positionH>
          <wp:positionV relativeFrom="page">
            <wp:posOffset>250825</wp:posOffset>
          </wp:positionV>
          <wp:extent cx="3419475" cy="526415"/>
          <wp:effectExtent l="0" t="0" r="9525" b="6985"/>
          <wp:wrapNone/>
          <wp:docPr id="1611179044" name="Grafik 161117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15B8C959"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4558"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7CAFA232" wp14:editId="78EE4748">
          <wp:simplePos x="0" y="0"/>
          <wp:positionH relativeFrom="page">
            <wp:posOffset>5112385</wp:posOffset>
          </wp:positionH>
          <wp:positionV relativeFrom="page">
            <wp:posOffset>241300</wp:posOffset>
          </wp:positionV>
          <wp:extent cx="2196000" cy="403762"/>
          <wp:effectExtent l="0" t="0" r="0" b="0"/>
          <wp:wrapTopAndBottom/>
          <wp:docPr id="85477053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762"/>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68317D61" wp14:editId="4DA3E58D">
          <wp:simplePos x="0" y="0"/>
          <wp:positionH relativeFrom="page">
            <wp:posOffset>249555</wp:posOffset>
          </wp:positionH>
          <wp:positionV relativeFrom="page">
            <wp:posOffset>250825</wp:posOffset>
          </wp:positionV>
          <wp:extent cx="3419475" cy="526415"/>
          <wp:effectExtent l="0" t="0" r="9525" b="6985"/>
          <wp:wrapNone/>
          <wp:docPr id="104336510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3AF57E"/>
    <w:lvl w:ilvl="0">
      <w:start w:val="1"/>
      <w:numFmt w:val="bullet"/>
      <w:pStyle w:val="Aufzhlungszeichen"/>
      <w:lvlText w:val="•"/>
      <w:lvlJc w:val="left"/>
      <w:pPr>
        <w:ind w:left="360" w:hanging="360"/>
      </w:pPr>
      <w:rPr>
        <w:rFonts w:ascii="Cambria" w:hAnsi="Cambria" w:hint="default"/>
        <w:color w:val="3BF5E3" w:themeColor="accent1"/>
      </w:rPr>
    </w:lvl>
  </w:abstractNum>
  <w:abstractNum w:abstractNumId="1"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6F205A"/>
    <w:multiLevelType w:val="multilevel"/>
    <w:tmpl w:val="9CA4ABB8"/>
    <w:styleLink w:val="Jahresberich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430684"/>
    <w:multiLevelType w:val="hybridMultilevel"/>
    <w:tmpl w:val="05366150"/>
    <w:lvl w:ilvl="0" w:tplc="8E362AE6">
      <w:numFmt w:val="bullet"/>
      <w:pStyle w:val="Listenabsatzboldgrn"/>
      <w:lvlText w:val="–"/>
      <w:lvlJc w:val="left"/>
      <w:pPr>
        <w:ind w:left="720" w:hanging="360"/>
      </w:pPr>
      <w:rPr>
        <w:rFonts w:ascii="Inter" w:hAnsi="Inter" w:cstheme="minorBidi" w:hint="default"/>
        <w:b/>
        <w:i w:val="0"/>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
  </w:num>
  <w:num w:numId="5">
    <w:abstractNumId w:val="2"/>
  </w:num>
  <w:num w:numId="6">
    <w:abstractNumId w:val="3"/>
  </w:num>
  <w:num w:numId="7">
    <w:abstractNumId w:val="5"/>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6A"/>
    <w:rsid w:val="00065551"/>
    <w:rsid w:val="00086441"/>
    <w:rsid w:val="000904F1"/>
    <w:rsid w:val="000E576F"/>
    <w:rsid w:val="00112594"/>
    <w:rsid w:val="00126D42"/>
    <w:rsid w:val="001955F1"/>
    <w:rsid w:val="001B1F33"/>
    <w:rsid w:val="00227E82"/>
    <w:rsid w:val="002B40F1"/>
    <w:rsid w:val="002F273B"/>
    <w:rsid w:val="0034387B"/>
    <w:rsid w:val="00383EDD"/>
    <w:rsid w:val="00384AC9"/>
    <w:rsid w:val="003B6D9E"/>
    <w:rsid w:val="004161D7"/>
    <w:rsid w:val="00460232"/>
    <w:rsid w:val="004944B5"/>
    <w:rsid w:val="00494991"/>
    <w:rsid w:val="004B3AC0"/>
    <w:rsid w:val="004E3ACD"/>
    <w:rsid w:val="0057686A"/>
    <w:rsid w:val="005A672C"/>
    <w:rsid w:val="005B6A2A"/>
    <w:rsid w:val="005E1ACF"/>
    <w:rsid w:val="005E24C8"/>
    <w:rsid w:val="005E6435"/>
    <w:rsid w:val="006173F7"/>
    <w:rsid w:val="00643661"/>
    <w:rsid w:val="00685962"/>
    <w:rsid w:val="006F166D"/>
    <w:rsid w:val="00732603"/>
    <w:rsid w:val="00746E90"/>
    <w:rsid w:val="007C2CA8"/>
    <w:rsid w:val="00807606"/>
    <w:rsid w:val="008173FC"/>
    <w:rsid w:val="00855468"/>
    <w:rsid w:val="00904952"/>
    <w:rsid w:val="00916DEB"/>
    <w:rsid w:val="00974453"/>
    <w:rsid w:val="009C4304"/>
    <w:rsid w:val="00A402B3"/>
    <w:rsid w:val="00A507C4"/>
    <w:rsid w:val="00A75154"/>
    <w:rsid w:val="00A842A2"/>
    <w:rsid w:val="00AD13FD"/>
    <w:rsid w:val="00B03C20"/>
    <w:rsid w:val="00B45976"/>
    <w:rsid w:val="00BA334C"/>
    <w:rsid w:val="00C31192"/>
    <w:rsid w:val="00C749E1"/>
    <w:rsid w:val="00C81B78"/>
    <w:rsid w:val="00C87987"/>
    <w:rsid w:val="00CB3A4A"/>
    <w:rsid w:val="00CE350D"/>
    <w:rsid w:val="00D301F3"/>
    <w:rsid w:val="00D47566"/>
    <w:rsid w:val="00DA56DB"/>
    <w:rsid w:val="00DF1078"/>
    <w:rsid w:val="00E0220F"/>
    <w:rsid w:val="00E45CE5"/>
    <w:rsid w:val="00EA0C5A"/>
    <w:rsid w:val="00F06F32"/>
    <w:rsid w:val="00F305BC"/>
    <w:rsid w:val="00F43EA3"/>
    <w:rsid w:val="00F5549D"/>
    <w:rsid w:val="00FE198D"/>
    <w:rsid w:val="00FE33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B2F67"/>
  <w15:chartTrackingRefBased/>
  <w15:docId w15:val="{09730023-83DE-D546-AAAA-A4DAD05A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4AC9"/>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C87987"/>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5B6A2A"/>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5B6A2A"/>
    <w:pPr>
      <w:outlineLvl w:val="2"/>
    </w:pPr>
    <w:rPr>
      <w:color w:val="237586" w:themeColor="accent2"/>
    </w:rPr>
  </w:style>
  <w:style w:type="paragraph" w:styleId="berschrift4">
    <w:name w:val="heading 4"/>
    <w:basedOn w:val="Standard"/>
    <w:next w:val="Standard"/>
    <w:link w:val="berschrift4Zchn"/>
    <w:uiPriority w:val="9"/>
    <w:unhideWhenUsed/>
    <w:qFormat/>
    <w:rsid w:val="00904952"/>
    <w:pPr>
      <w:outlineLvl w:val="3"/>
    </w:pPr>
    <w:rPr>
      <w:b/>
      <w:color w:val="237586" w:themeColor="accent2"/>
    </w:rPr>
  </w:style>
  <w:style w:type="paragraph" w:styleId="berschrift5">
    <w:name w:val="heading 5"/>
    <w:basedOn w:val="Standard"/>
    <w:next w:val="Standard"/>
    <w:link w:val="berschrift5Zchn"/>
    <w:uiPriority w:val="9"/>
    <w:unhideWhenUsed/>
    <w:qFormat/>
    <w:rsid w:val="00F06F32"/>
    <w:pPr>
      <w:keepNext/>
      <w:keepLines/>
      <w:spacing w:before="40"/>
      <w:outlineLvl w:val="4"/>
    </w:pPr>
    <w:rPr>
      <w:rFonts w:asciiTheme="majorHAnsi" w:eastAsiaTheme="majorEastAsia" w:hAnsiTheme="majorHAnsi" w:cstheme="majorBidi"/>
      <w:color w:val="0BD8C4" w:themeColor="accent1" w:themeShade="BF"/>
    </w:rPr>
  </w:style>
  <w:style w:type="paragraph" w:styleId="berschrift6">
    <w:name w:val="heading 6"/>
    <w:basedOn w:val="Standard"/>
    <w:next w:val="Standard"/>
    <w:link w:val="berschrift6Zchn"/>
    <w:uiPriority w:val="9"/>
    <w:unhideWhenUsed/>
    <w:qFormat/>
    <w:rsid w:val="00F06F32"/>
    <w:pPr>
      <w:keepNext/>
      <w:keepLines/>
      <w:spacing w:before="40"/>
      <w:outlineLvl w:val="5"/>
    </w:pPr>
    <w:rPr>
      <w:rFonts w:asciiTheme="majorHAnsi" w:eastAsiaTheme="majorEastAsia" w:hAnsiTheme="majorHAnsi" w:cstheme="majorBidi"/>
      <w:color w:val="078F8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198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198D"/>
  </w:style>
  <w:style w:type="paragraph" w:styleId="Fuzeile">
    <w:name w:val="footer"/>
    <w:basedOn w:val="Standard"/>
    <w:link w:val="FuzeileZchn"/>
    <w:uiPriority w:val="99"/>
    <w:unhideWhenUsed/>
    <w:rsid w:val="00FE198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198D"/>
  </w:style>
  <w:style w:type="character" w:customStyle="1" w:styleId="berschrift1Zchn">
    <w:name w:val="Überschrift 1 Zchn"/>
    <w:basedOn w:val="Absatz-Standardschriftart"/>
    <w:link w:val="berschrift1"/>
    <w:uiPriority w:val="9"/>
    <w:rsid w:val="00C87987"/>
    <w:rPr>
      <w:rFonts w:asciiTheme="majorHAnsi" w:hAnsiTheme="majorHAnsi"/>
      <w:color w:val="000000" w:themeColor="text1"/>
      <w:spacing w:val="8"/>
      <w:sz w:val="28"/>
      <w:szCs w:val="28"/>
    </w:rPr>
  </w:style>
  <w:style w:type="paragraph" w:customStyle="1" w:styleId="Kursiv">
    <w:name w:val="Kursiv"/>
    <w:basedOn w:val="Standard"/>
    <w:qFormat/>
    <w:rsid w:val="00855468"/>
    <w:rPr>
      <w:i/>
    </w:rPr>
  </w:style>
  <w:style w:type="character" w:customStyle="1" w:styleId="berschrift2Zchn">
    <w:name w:val="Überschrift 2 Zchn"/>
    <w:basedOn w:val="Absatz-Standardschriftart"/>
    <w:link w:val="berschrift2"/>
    <w:uiPriority w:val="9"/>
    <w:rsid w:val="005B6A2A"/>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5B6A2A"/>
    <w:rPr>
      <w:rFonts w:ascii="Inter" w:hAnsi="Inter"/>
      <w:color w:val="237586" w:themeColor="accent2"/>
      <w:spacing w:val="8"/>
      <w:sz w:val="28"/>
      <w:szCs w:val="28"/>
    </w:rPr>
  </w:style>
  <w:style w:type="table" w:styleId="Tabellenraster">
    <w:name w:val="Table Grid"/>
    <w:basedOn w:val="NormaleTabelle"/>
    <w:uiPriority w:val="39"/>
    <w:rsid w:val="005B6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4952"/>
    <w:pPr>
      <w:numPr>
        <w:numId w:val="6"/>
      </w:numPr>
      <w:ind w:left="198" w:hanging="198"/>
      <w:contextualSpacing/>
    </w:pPr>
  </w:style>
  <w:style w:type="character" w:customStyle="1" w:styleId="berschrift4Zchn">
    <w:name w:val="Überschrift 4 Zchn"/>
    <w:basedOn w:val="Absatz-Standardschriftart"/>
    <w:link w:val="berschrift4"/>
    <w:uiPriority w:val="9"/>
    <w:rsid w:val="00904952"/>
    <w:rPr>
      <w:rFonts w:ascii="Inter" w:hAnsi="Inter"/>
      <w:b/>
      <w:color w:val="237586" w:themeColor="accent2"/>
      <w:sz w:val="20"/>
    </w:rPr>
  </w:style>
  <w:style w:type="paragraph" w:customStyle="1" w:styleId="berschrift4Liste">
    <w:name w:val="Überschrift 4 Liste"/>
    <w:basedOn w:val="berschrift4"/>
    <w:qFormat/>
    <w:rsid w:val="00904952"/>
    <w:pPr>
      <w:numPr>
        <w:numId w:val="5"/>
      </w:numPr>
      <w:ind w:left="198" w:hanging="198"/>
    </w:pPr>
    <w:rPr>
      <w:bCs/>
    </w:rPr>
  </w:style>
  <w:style w:type="paragraph" w:customStyle="1" w:styleId="Listenabsatzboldgrn">
    <w:name w:val="Listenabsatz bold grün"/>
    <w:basedOn w:val="Listenabsatz"/>
    <w:qFormat/>
    <w:rsid w:val="001955F1"/>
    <w:pPr>
      <w:numPr>
        <w:numId w:val="8"/>
      </w:numPr>
      <w:ind w:left="198" w:right="57" w:hanging="198"/>
    </w:pPr>
  </w:style>
  <w:style w:type="paragraph" w:customStyle="1" w:styleId="Bildunterschrift">
    <w:name w:val="Bildunterschrift"/>
    <w:basedOn w:val="Standard"/>
    <w:qFormat/>
    <w:rsid w:val="009C4304"/>
    <w:rPr>
      <w:sz w:val="16"/>
      <w:szCs w:val="16"/>
    </w:rPr>
  </w:style>
  <w:style w:type="paragraph" w:customStyle="1" w:styleId="Hinweise">
    <w:name w:val="Hinweise"/>
    <w:basedOn w:val="Standard"/>
    <w:qFormat/>
    <w:rsid w:val="0057686A"/>
    <w:pPr>
      <w:spacing w:after="160" w:line="259" w:lineRule="auto"/>
    </w:pPr>
    <w:rPr>
      <w:rFonts w:asciiTheme="minorHAnsi" w:hAnsiTheme="minorHAnsi"/>
      <w:i/>
      <w:color w:val="595959" w:themeColor="text1" w:themeTint="A6"/>
      <w:spacing w:val="0"/>
      <w:kern w:val="0"/>
      <w14:ligatures w14:val="none"/>
    </w:rPr>
  </w:style>
  <w:style w:type="paragraph" w:styleId="Aufzhlungszeichen">
    <w:name w:val="List Bullet"/>
    <w:basedOn w:val="Standard"/>
    <w:uiPriority w:val="1"/>
    <w:unhideWhenUsed/>
    <w:qFormat/>
    <w:rsid w:val="00F06F32"/>
    <w:pPr>
      <w:numPr>
        <w:numId w:val="9"/>
      </w:numPr>
      <w:spacing w:before="40" w:after="40" w:line="288" w:lineRule="auto"/>
    </w:pPr>
    <w:rPr>
      <w:rFonts w:asciiTheme="minorHAnsi" w:hAnsiTheme="minorHAnsi"/>
      <w:color w:val="auto"/>
      <w:spacing w:val="0"/>
      <w:kern w:val="20"/>
      <w:szCs w:val="20"/>
      <w:lang w:eastAsia="de-DE"/>
      <w14:ligatures w14:val="none"/>
    </w:rPr>
  </w:style>
  <w:style w:type="numbering" w:customStyle="1" w:styleId="Jahresbericht">
    <w:name w:val="Jahresbericht"/>
    <w:uiPriority w:val="99"/>
    <w:rsid w:val="00F06F32"/>
    <w:pPr>
      <w:numPr>
        <w:numId w:val="10"/>
      </w:numPr>
    </w:pPr>
  </w:style>
  <w:style w:type="character" w:customStyle="1" w:styleId="berschrift5Zchn">
    <w:name w:val="Überschrift 5 Zchn"/>
    <w:basedOn w:val="Absatz-Standardschriftart"/>
    <w:link w:val="berschrift5"/>
    <w:uiPriority w:val="9"/>
    <w:rsid w:val="00F06F32"/>
    <w:rPr>
      <w:rFonts w:asciiTheme="majorHAnsi" w:eastAsiaTheme="majorEastAsia" w:hAnsiTheme="majorHAnsi" w:cstheme="majorBidi"/>
      <w:color w:val="0BD8C4" w:themeColor="accent1" w:themeShade="BF"/>
      <w:spacing w:val="6"/>
      <w:sz w:val="20"/>
    </w:rPr>
  </w:style>
  <w:style w:type="character" w:customStyle="1" w:styleId="berschrift6Zchn">
    <w:name w:val="Überschrift 6 Zchn"/>
    <w:basedOn w:val="Absatz-Standardschriftart"/>
    <w:link w:val="berschrift6"/>
    <w:uiPriority w:val="9"/>
    <w:rsid w:val="00F06F32"/>
    <w:rPr>
      <w:rFonts w:asciiTheme="majorHAnsi" w:eastAsiaTheme="majorEastAsia" w:hAnsiTheme="majorHAnsi" w:cstheme="majorBidi"/>
      <w:color w:val="078F82" w:themeColor="accent1" w:themeShade="7F"/>
      <w:spacing w:val="6"/>
      <w:sz w:val="20"/>
    </w:rPr>
  </w:style>
  <w:style w:type="character" w:styleId="SchwacheHervorhebung">
    <w:name w:val="Subtle Emphasis"/>
    <w:basedOn w:val="Absatz-Standardschriftart"/>
    <w:uiPriority w:val="19"/>
    <w:qFormat/>
    <w:rsid w:val="00F06F32"/>
    <w:rPr>
      <w:i w:val="0"/>
      <w:iCs/>
      <w:color w:val="00B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2F2F25-ACD4-4012-998C-F74DADB6E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7E287-A1E4-47B1-A41B-C3D439590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6</cp:revision>
  <cp:lastPrinted>2023-05-22T06:56:00Z</cp:lastPrinted>
  <dcterms:created xsi:type="dcterms:W3CDTF">2023-06-08T11:47:00Z</dcterms:created>
  <dcterms:modified xsi:type="dcterms:W3CDTF">2023-07-07T10:51:00Z</dcterms:modified>
</cp:coreProperties>
</file>